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34" w:rsidRPr="00330D34" w:rsidRDefault="00330D34" w:rsidP="00330D34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330D34">
        <w:rPr>
          <w:rFonts w:eastAsia="Calibri"/>
          <w:sz w:val="24"/>
          <w:szCs w:val="24"/>
        </w:rPr>
        <w:t>АДМИНИСТРАЦИЯ</w:t>
      </w:r>
    </w:p>
    <w:p w:rsidR="00330D34" w:rsidRPr="00330D34" w:rsidRDefault="00330D34" w:rsidP="00330D34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330D34">
        <w:rPr>
          <w:rFonts w:eastAsia="Calibri"/>
          <w:sz w:val="24"/>
          <w:szCs w:val="24"/>
        </w:rPr>
        <w:t>ОДИНЦОВСКОГО ГОРОДСКОГО ОКРУГА</w:t>
      </w:r>
    </w:p>
    <w:p w:rsidR="00330D34" w:rsidRPr="00330D34" w:rsidRDefault="00330D34" w:rsidP="00330D34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330D34">
        <w:rPr>
          <w:rFonts w:eastAsia="Calibri"/>
          <w:sz w:val="24"/>
          <w:szCs w:val="24"/>
        </w:rPr>
        <w:t>МОСКОВСКОЙ ОБЛАСТИ</w:t>
      </w:r>
    </w:p>
    <w:p w:rsidR="00330D34" w:rsidRPr="00330D34" w:rsidRDefault="00330D34" w:rsidP="00330D34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330D34">
        <w:rPr>
          <w:rFonts w:eastAsia="Calibri"/>
          <w:sz w:val="24"/>
          <w:szCs w:val="24"/>
        </w:rPr>
        <w:t>ПОСТАНОВЛЕНИЕ</w:t>
      </w:r>
    </w:p>
    <w:p w:rsidR="00330D34" w:rsidRPr="00330D34" w:rsidRDefault="00330D34" w:rsidP="00330D34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330D34">
        <w:rPr>
          <w:rFonts w:eastAsia="Calibri"/>
          <w:sz w:val="24"/>
          <w:szCs w:val="24"/>
        </w:rPr>
        <w:t>23.06.2023 № 3938</w:t>
      </w:r>
    </w:p>
    <w:p w:rsidR="003027DD" w:rsidRPr="00330D34" w:rsidRDefault="003027DD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987831" w:rsidRDefault="00987831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330D34" w:rsidRDefault="00330D34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330D34" w:rsidRDefault="00330D34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330D34" w:rsidRDefault="00330D34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330D34" w:rsidRDefault="00330D34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330D34" w:rsidRPr="00330D34" w:rsidRDefault="00330D34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AA1963" w:rsidRPr="00330D34" w:rsidRDefault="00AA1963" w:rsidP="00FB7ACE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EC3D17" w:rsidRPr="00330D34" w:rsidRDefault="00836480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30D34">
        <w:rPr>
          <w:sz w:val="24"/>
          <w:szCs w:val="24"/>
        </w:rPr>
        <w:t>О внесени</w:t>
      </w:r>
      <w:r w:rsidR="00D067CB" w:rsidRPr="00330D34">
        <w:rPr>
          <w:sz w:val="24"/>
          <w:szCs w:val="24"/>
        </w:rPr>
        <w:t>и</w:t>
      </w:r>
      <w:r w:rsidRPr="00330D34">
        <w:rPr>
          <w:sz w:val="24"/>
          <w:szCs w:val="24"/>
        </w:rPr>
        <w:t xml:space="preserve"> изменений в</w:t>
      </w:r>
      <w:r w:rsidR="00A0628E" w:rsidRPr="00330D34">
        <w:rPr>
          <w:sz w:val="24"/>
          <w:szCs w:val="24"/>
        </w:rPr>
        <w:t xml:space="preserve"> Программы профилактики </w:t>
      </w:r>
      <w:proofErr w:type="gramStart"/>
      <w:r w:rsidR="00A0628E" w:rsidRPr="00330D34">
        <w:rPr>
          <w:sz w:val="24"/>
          <w:szCs w:val="24"/>
        </w:rPr>
        <w:t>рисков  причинения</w:t>
      </w:r>
      <w:proofErr w:type="gramEnd"/>
      <w:r w:rsidR="00A0628E" w:rsidRPr="00330D34">
        <w:rPr>
          <w:sz w:val="24"/>
          <w:szCs w:val="24"/>
        </w:rPr>
        <w:t xml:space="preserve"> вреда (ущерба) охраняемым законом ценностям  на 2023 год в сфере муниципального контроля, утвержденные</w:t>
      </w:r>
      <w:r w:rsidRPr="00330D34">
        <w:rPr>
          <w:sz w:val="24"/>
          <w:szCs w:val="24"/>
        </w:rPr>
        <w:t xml:space="preserve"> </w:t>
      </w:r>
      <w:r w:rsidR="00A0628E" w:rsidRPr="00330D34">
        <w:rPr>
          <w:sz w:val="24"/>
          <w:szCs w:val="24"/>
        </w:rPr>
        <w:t>п</w:t>
      </w:r>
      <w:r w:rsidRPr="00330D34">
        <w:rPr>
          <w:sz w:val="24"/>
          <w:szCs w:val="24"/>
        </w:rPr>
        <w:t>остановление</w:t>
      </w:r>
      <w:r w:rsidR="00A0628E" w:rsidRPr="00330D34">
        <w:rPr>
          <w:sz w:val="24"/>
          <w:szCs w:val="24"/>
        </w:rPr>
        <w:t>м</w:t>
      </w:r>
      <w:r w:rsidRPr="00330D34">
        <w:rPr>
          <w:sz w:val="24"/>
          <w:szCs w:val="24"/>
        </w:rPr>
        <w:t xml:space="preserve"> Администрации </w:t>
      </w:r>
    </w:p>
    <w:p w:rsidR="003378F9" w:rsidRPr="00330D34" w:rsidRDefault="00836480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30D34">
        <w:rPr>
          <w:sz w:val="24"/>
          <w:szCs w:val="24"/>
        </w:rPr>
        <w:t>Одинцовского городского округа Московской области</w:t>
      </w:r>
    </w:p>
    <w:p w:rsidR="00FB7ACE" w:rsidRDefault="00836480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30D34">
        <w:rPr>
          <w:sz w:val="24"/>
          <w:szCs w:val="24"/>
        </w:rPr>
        <w:t>от 28.11.2022 №</w:t>
      </w:r>
      <w:r w:rsidR="003378F9" w:rsidRPr="00330D34">
        <w:rPr>
          <w:sz w:val="24"/>
          <w:szCs w:val="24"/>
        </w:rPr>
        <w:t xml:space="preserve"> </w:t>
      </w:r>
      <w:r w:rsidRPr="00330D34">
        <w:rPr>
          <w:sz w:val="24"/>
          <w:szCs w:val="24"/>
        </w:rPr>
        <w:t>7081</w:t>
      </w:r>
      <w:r w:rsidR="00FB7ACE" w:rsidRPr="00330D34">
        <w:rPr>
          <w:sz w:val="24"/>
          <w:szCs w:val="24"/>
        </w:rPr>
        <w:t xml:space="preserve">  </w:t>
      </w:r>
    </w:p>
    <w:p w:rsidR="00330D34" w:rsidRDefault="00330D34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30D34" w:rsidRDefault="00330D34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30D34" w:rsidRDefault="00330D34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30D34" w:rsidRPr="00330D34" w:rsidRDefault="00330D34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0" w:name="_GoBack"/>
      <w:bookmarkEnd w:id="0"/>
    </w:p>
    <w:p w:rsidR="00EE1494" w:rsidRPr="00330D34" w:rsidRDefault="00EE1494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E1494" w:rsidRPr="00330D34" w:rsidRDefault="00EE1494" w:rsidP="00EE149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В целях приведени</w:t>
      </w:r>
      <w:r w:rsidR="00F07DBC" w:rsidRPr="00330D34">
        <w:rPr>
          <w:sz w:val="24"/>
          <w:szCs w:val="24"/>
        </w:rPr>
        <w:t>я</w:t>
      </w:r>
      <w:r w:rsidRPr="00330D34">
        <w:rPr>
          <w:sz w:val="24"/>
          <w:szCs w:val="24"/>
        </w:rPr>
        <w:t xml:space="preserve"> Программ профилактики </w:t>
      </w:r>
      <w:proofErr w:type="gramStart"/>
      <w:r w:rsidRPr="00330D34">
        <w:rPr>
          <w:sz w:val="24"/>
          <w:szCs w:val="24"/>
        </w:rPr>
        <w:t>рисков  причинения</w:t>
      </w:r>
      <w:proofErr w:type="gramEnd"/>
      <w:r w:rsidRPr="00330D34">
        <w:rPr>
          <w:sz w:val="24"/>
          <w:szCs w:val="24"/>
        </w:rPr>
        <w:t xml:space="preserve"> вреда (ущерба) охраняемым законом ценностям  на 2023 год в сфере муниципального контроля, утвержденных постановлением Администрации</w:t>
      </w:r>
      <w:r w:rsidR="00F07DBC" w:rsidRPr="00330D34">
        <w:rPr>
          <w:sz w:val="24"/>
          <w:szCs w:val="24"/>
        </w:rPr>
        <w:t xml:space="preserve"> </w:t>
      </w:r>
      <w:r w:rsidRPr="00330D34">
        <w:rPr>
          <w:sz w:val="24"/>
          <w:szCs w:val="24"/>
        </w:rPr>
        <w:t xml:space="preserve">Одинцовского городского округа Московской области от 28.11.2022 № 7081, </w:t>
      </w:r>
      <w:r w:rsidR="00F07DBC" w:rsidRPr="00330D34">
        <w:rPr>
          <w:sz w:val="24"/>
          <w:szCs w:val="24"/>
        </w:rPr>
        <w:t>в соответствие</w:t>
      </w:r>
      <w:r w:rsidRPr="00330D34">
        <w:rPr>
          <w:sz w:val="24"/>
          <w:szCs w:val="24"/>
        </w:rPr>
        <w:t xml:space="preserve"> с </w:t>
      </w:r>
      <w:r w:rsidR="00F07DBC" w:rsidRPr="00330D34">
        <w:rPr>
          <w:sz w:val="24"/>
          <w:szCs w:val="24"/>
        </w:rPr>
        <w:t>требованиями</w:t>
      </w:r>
      <w:r w:rsidR="00EA5E53" w:rsidRPr="00330D34">
        <w:rPr>
          <w:sz w:val="24"/>
          <w:szCs w:val="24"/>
        </w:rPr>
        <w:t xml:space="preserve"> действующего</w:t>
      </w:r>
      <w:r w:rsidRPr="00330D34">
        <w:rPr>
          <w:sz w:val="24"/>
          <w:szCs w:val="24"/>
        </w:rPr>
        <w:t xml:space="preserve"> законодательств</w:t>
      </w:r>
      <w:r w:rsidR="00F07DBC" w:rsidRPr="00330D34">
        <w:rPr>
          <w:sz w:val="24"/>
          <w:szCs w:val="24"/>
        </w:rPr>
        <w:t>а</w:t>
      </w:r>
      <w:r w:rsidRPr="00330D34">
        <w:rPr>
          <w:sz w:val="24"/>
          <w:szCs w:val="24"/>
        </w:rPr>
        <w:t xml:space="preserve"> Российской Федерации</w:t>
      </w:r>
      <w:r w:rsidR="00E155DC" w:rsidRPr="00330D34">
        <w:rPr>
          <w:sz w:val="24"/>
          <w:szCs w:val="24"/>
        </w:rPr>
        <w:t>,</w:t>
      </w:r>
    </w:p>
    <w:p w:rsidR="003027DD" w:rsidRPr="00330D34" w:rsidRDefault="003027DD" w:rsidP="00FB7AC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027DD" w:rsidRPr="00330D34" w:rsidRDefault="003027DD" w:rsidP="00FB7AC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027DD" w:rsidRPr="00330D34" w:rsidRDefault="003027DD" w:rsidP="00FB7ACE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330D34">
        <w:rPr>
          <w:sz w:val="24"/>
          <w:szCs w:val="24"/>
        </w:rPr>
        <w:t>ПОСТАНОВЛЯЮ:</w:t>
      </w:r>
    </w:p>
    <w:p w:rsidR="003027DD" w:rsidRPr="00330D34" w:rsidRDefault="003027DD" w:rsidP="00FB7AC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027DD" w:rsidRPr="00330D34" w:rsidRDefault="00A0628E" w:rsidP="009C5D4E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Внести в</w:t>
      </w:r>
      <w:r w:rsidR="003027DD" w:rsidRPr="00330D34">
        <w:rPr>
          <w:sz w:val="24"/>
          <w:szCs w:val="24"/>
        </w:rPr>
        <w:t xml:space="preserve"> Программ</w:t>
      </w:r>
      <w:r w:rsidR="006072F9" w:rsidRPr="00330D34">
        <w:rPr>
          <w:sz w:val="24"/>
          <w:szCs w:val="24"/>
        </w:rPr>
        <w:t>ы</w:t>
      </w:r>
      <w:r w:rsidR="003027DD" w:rsidRPr="00330D34">
        <w:rPr>
          <w:sz w:val="24"/>
          <w:szCs w:val="24"/>
        </w:rPr>
        <w:t xml:space="preserve"> </w:t>
      </w:r>
      <w:r w:rsidR="00FB7ACE" w:rsidRPr="00330D34">
        <w:rPr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3D197F" w:rsidRPr="00330D34">
        <w:rPr>
          <w:sz w:val="24"/>
          <w:szCs w:val="24"/>
        </w:rPr>
        <w:t>3</w:t>
      </w:r>
      <w:r w:rsidR="00FB7ACE" w:rsidRPr="00330D34">
        <w:rPr>
          <w:sz w:val="24"/>
          <w:szCs w:val="24"/>
        </w:rPr>
        <w:t xml:space="preserve"> год в сфере муниципального контроля</w:t>
      </w:r>
      <w:r w:rsidR="003378F9" w:rsidRPr="00330D34">
        <w:rPr>
          <w:sz w:val="24"/>
          <w:szCs w:val="24"/>
        </w:rPr>
        <w:t>, утвержденные постановлением Администрации Одинцовского городского округа Московской области от 28.11.2022 № 7081</w:t>
      </w:r>
      <w:r w:rsidR="00EE1494" w:rsidRPr="00330D34">
        <w:rPr>
          <w:sz w:val="24"/>
          <w:szCs w:val="24"/>
        </w:rPr>
        <w:t xml:space="preserve"> «</w:t>
      </w:r>
      <w:r w:rsidR="009C5D4E" w:rsidRPr="00330D34">
        <w:rPr>
          <w:sz w:val="24"/>
          <w:szCs w:val="24"/>
        </w:rPr>
        <w:t>Об утверждении Программ профилактики рисков причинения вреда (ущерба) охраняемым законом ценностям на 2023 год в сфере муниципального контроля</w:t>
      </w:r>
      <w:r w:rsidR="00EE1494" w:rsidRPr="00330D34">
        <w:rPr>
          <w:sz w:val="24"/>
          <w:szCs w:val="24"/>
        </w:rPr>
        <w:t>» следующие изменения</w:t>
      </w:r>
      <w:r w:rsidR="006072F9" w:rsidRPr="00330D34">
        <w:rPr>
          <w:sz w:val="24"/>
          <w:szCs w:val="24"/>
        </w:rPr>
        <w:t>:</w:t>
      </w:r>
    </w:p>
    <w:p w:rsidR="00A0628E" w:rsidRPr="00330D34" w:rsidRDefault="00A0628E" w:rsidP="00A61D1B">
      <w:pPr>
        <w:pStyle w:val="a3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 xml:space="preserve">графу 2 строки 4 </w:t>
      </w:r>
      <w:r w:rsidR="00EE1494" w:rsidRPr="00330D34">
        <w:rPr>
          <w:sz w:val="24"/>
          <w:szCs w:val="24"/>
        </w:rPr>
        <w:t xml:space="preserve">таблицы </w:t>
      </w:r>
      <w:r w:rsidRPr="00330D34">
        <w:rPr>
          <w:sz w:val="24"/>
          <w:szCs w:val="24"/>
        </w:rPr>
        <w:t xml:space="preserve">Раздела </w:t>
      </w:r>
      <w:r w:rsidRPr="00330D34">
        <w:rPr>
          <w:sz w:val="24"/>
          <w:szCs w:val="24"/>
          <w:lang w:val="en-US"/>
        </w:rPr>
        <w:t>III</w:t>
      </w:r>
      <w:r w:rsidRPr="00330D34">
        <w:rPr>
          <w:sz w:val="24"/>
          <w:szCs w:val="24"/>
        </w:rPr>
        <w:t xml:space="preserve"> </w:t>
      </w:r>
      <w:r w:rsidR="002F59F8" w:rsidRPr="00330D34">
        <w:rPr>
          <w:sz w:val="24"/>
          <w:szCs w:val="24"/>
        </w:rPr>
        <w:t>«</w:t>
      </w:r>
      <w:r w:rsidRPr="00330D34">
        <w:rPr>
          <w:sz w:val="24"/>
          <w:szCs w:val="24"/>
        </w:rPr>
        <w:t>Переч</w:t>
      </w:r>
      <w:r w:rsidR="002F59F8" w:rsidRPr="00330D34">
        <w:rPr>
          <w:sz w:val="24"/>
          <w:szCs w:val="24"/>
        </w:rPr>
        <w:t>ень</w:t>
      </w:r>
      <w:r w:rsidRPr="00330D34">
        <w:rPr>
          <w:sz w:val="24"/>
          <w:szCs w:val="24"/>
        </w:rPr>
        <w:t xml:space="preserve"> профилакт</w:t>
      </w:r>
      <w:r w:rsidR="00D067CB" w:rsidRPr="00330D34">
        <w:rPr>
          <w:sz w:val="24"/>
          <w:szCs w:val="24"/>
        </w:rPr>
        <w:t>ических мероприятий, сроки (пери</w:t>
      </w:r>
      <w:r w:rsidRPr="00330D34">
        <w:rPr>
          <w:sz w:val="24"/>
          <w:szCs w:val="24"/>
        </w:rPr>
        <w:t>одичность) их проведения</w:t>
      </w:r>
      <w:r w:rsidR="002F59F8" w:rsidRPr="00330D34">
        <w:rPr>
          <w:sz w:val="24"/>
          <w:szCs w:val="24"/>
        </w:rPr>
        <w:t>»</w:t>
      </w:r>
      <w:r w:rsidRPr="00330D34">
        <w:rPr>
          <w:sz w:val="24"/>
          <w:szCs w:val="24"/>
        </w:rPr>
        <w:t xml:space="preserve"> </w:t>
      </w:r>
      <w:r w:rsidR="006072F9" w:rsidRPr="00330D34">
        <w:rPr>
          <w:sz w:val="24"/>
          <w:szCs w:val="24"/>
        </w:rPr>
        <w:t>Программ</w:t>
      </w:r>
      <w:r w:rsidRPr="00330D34">
        <w:rPr>
          <w:sz w:val="24"/>
          <w:szCs w:val="24"/>
        </w:rPr>
        <w:t>ы</w:t>
      </w:r>
      <w:r w:rsidR="006072F9" w:rsidRPr="00330D34">
        <w:rPr>
          <w:sz w:val="24"/>
          <w:szCs w:val="24"/>
        </w:rPr>
        <w:t xml:space="preserve"> профилактики рисков причинения вреда (ущерба) охраняемым законом ценностям на 2023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 </w:t>
      </w:r>
      <w:r w:rsidR="006072F9" w:rsidRPr="00330D34">
        <w:rPr>
          <w:spacing w:val="2"/>
          <w:sz w:val="24"/>
          <w:szCs w:val="24"/>
        </w:rPr>
        <w:t>в границах</w:t>
      </w:r>
      <w:r w:rsidR="006072F9" w:rsidRPr="00330D34">
        <w:rPr>
          <w:sz w:val="24"/>
          <w:szCs w:val="24"/>
        </w:rPr>
        <w:t xml:space="preserve"> Одинцовского городского округа Московской области </w:t>
      </w:r>
      <w:r w:rsidR="00EE1494" w:rsidRPr="00330D34">
        <w:rPr>
          <w:sz w:val="24"/>
          <w:szCs w:val="24"/>
        </w:rPr>
        <w:t>дополнить абзацем следующего содержания</w:t>
      </w:r>
      <w:r w:rsidRPr="00330D34">
        <w:rPr>
          <w:sz w:val="24"/>
          <w:szCs w:val="24"/>
        </w:rPr>
        <w:t>: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«Консультирование осуществляется в устной или письменной форме по следующим вопросам: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 xml:space="preserve">организация и осуществление </w:t>
      </w:r>
      <w:r w:rsidR="003378F9" w:rsidRPr="00330D34">
        <w:rPr>
          <w:sz w:val="24"/>
          <w:szCs w:val="24"/>
        </w:rPr>
        <w:t xml:space="preserve">регионального государственного жилищного контроля (надзора) на территории Московской области </w:t>
      </w:r>
      <w:r w:rsidR="003378F9" w:rsidRPr="00330D34">
        <w:rPr>
          <w:spacing w:val="2"/>
          <w:sz w:val="24"/>
          <w:szCs w:val="24"/>
        </w:rPr>
        <w:t>в границах</w:t>
      </w:r>
      <w:r w:rsidR="003378F9" w:rsidRPr="00330D34">
        <w:rPr>
          <w:sz w:val="24"/>
          <w:szCs w:val="24"/>
        </w:rPr>
        <w:t xml:space="preserve"> Одинцовского городского округа Московской области</w:t>
      </w:r>
      <w:r w:rsidRPr="00330D34">
        <w:rPr>
          <w:sz w:val="24"/>
          <w:szCs w:val="24"/>
        </w:rPr>
        <w:t>;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порядок осущес</w:t>
      </w:r>
      <w:r w:rsidR="003378F9" w:rsidRPr="00330D34">
        <w:rPr>
          <w:sz w:val="24"/>
          <w:szCs w:val="24"/>
        </w:rPr>
        <w:t>твления контрольных мероприятий</w:t>
      </w:r>
      <w:r w:rsidRPr="00330D34">
        <w:rPr>
          <w:sz w:val="24"/>
          <w:szCs w:val="24"/>
        </w:rPr>
        <w:t>;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lastRenderedPageBreak/>
        <w:t>порядок обжалования действий (бездействия) должностных лиц</w:t>
      </w:r>
      <w:r w:rsidR="003378F9" w:rsidRPr="00330D34">
        <w:rPr>
          <w:sz w:val="24"/>
          <w:szCs w:val="24"/>
        </w:rPr>
        <w:t>,</w:t>
      </w:r>
      <w:r w:rsidRPr="00330D34">
        <w:rPr>
          <w:sz w:val="24"/>
          <w:szCs w:val="24"/>
        </w:rPr>
        <w:t xml:space="preserve"> </w:t>
      </w:r>
      <w:r w:rsidR="003378F9" w:rsidRPr="00330D34">
        <w:rPr>
          <w:sz w:val="24"/>
          <w:szCs w:val="24"/>
        </w:rPr>
        <w:t xml:space="preserve">осуществляющих региональный государственный жилищный контроль (надзор) на территории Московской области </w:t>
      </w:r>
      <w:r w:rsidR="003378F9" w:rsidRPr="00330D34">
        <w:rPr>
          <w:spacing w:val="2"/>
          <w:sz w:val="24"/>
          <w:szCs w:val="24"/>
        </w:rPr>
        <w:t>в границах</w:t>
      </w:r>
      <w:r w:rsidR="003378F9" w:rsidRPr="00330D34">
        <w:rPr>
          <w:sz w:val="24"/>
          <w:szCs w:val="24"/>
        </w:rPr>
        <w:t xml:space="preserve"> Одинцовского городского округа Московской области</w:t>
      </w:r>
      <w:r w:rsidRPr="00330D34">
        <w:rPr>
          <w:sz w:val="24"/>
          <w:szCs w:val="24"/>
        </w:rPr>
        <w:t>;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3378F9" w:rsidRPr="00330D34">
        <w:rPr>
          <w:sz w:val="24"/>
          <w:szCs w:val="24"/>
        </w:rPr>
        <w:t>должностными лицами в рамках контрольных мероприятий при региональном государственном жилищном контроле (надзоре) на территории Московской области в границах Одинцовского городского округа Московской области</w:t>
      </w:r>
      <w:r w:rsidRPr="00330D34">
        <w:rPr>
          <w:sz w:val="24"/>
          <w:szCs w:val="24"/>
        </w:rPr>
        <w:t>.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2F59F8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6072F9" w:rsidRPr="00330D34" w:rsidRDefault="002F59F8" w:rsidP="002F59F8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ответ на поставленные вопросы требует дополнительного запроса сведений»</w:t>
      </w:r>
      <w:r w:rsidR="006072F9" w:rsidRPr="00330D34">
        <w:rPr>
          <w:sz w:val="24"/>
          <w:szCs w:val="24"/>
        </w:rPr>
        <w:t>;</w:t>
      </w:r>
    </w:p>
    <w:p w:rsidR="002F59F8" w:rsidRPr="00330D34" w:rsidRDefault="002F59F8" w:rsidP="002F59F8">
      <w:pPr>
        <w:pStyle w:val="a3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графу 2 строки 4</w:t>
      </w:r>
      <w:r w:rsidR="00EE1494" w:rsidRPr="00330D34">
        <w:rPr>
          <w:sz w:val="24"/>
          <w:szCs w:val="24"/>
        </w:rPr>
        <w:t xml:space="preserve"> таблицы</w:t>
      </w:r>
      <w:r w:rsidRPr="00330D34">
        <w:rPr>
          <w:sz w:val="24"/>
          <w:szCs w:val="24"/>
        </w:rPr>
        <w:t xml:space="preserve"> Раздела </w:t>
      </w:r>
      <w:r w:rsidRPr="00330D34">
        <w:rPr>
          <w:sz w:val="24"/>
          <w:szCs w:val="24"/>
          <w:lang w:val="en-US"/>
        </w:rPr>
        <w:t>III</w:t>
      </w:r>
      <w:r w:rsidRPr="00330D34">
        <w:rPr>
          <w:sz w:val="24"/>
          <w:szCs w:val="24"/>
        </w:rPr>
        <w:t xml:space="preserve"> «Перечень профилакт</w:t>
      </w:r>
      <w:r w:rsidR="00FC277F" w:rsidRPr="00330D34">
        <w:rPr>
          <w:sz w:val="24"/>
          <w:szCs w:val="24"/>
        </w:rPr>
        <w:t>ических мероприятий, сроки (пери</w:t>
      </w:r>
      <w:r w:rsidRPr="00330D34">
        <w:rPr>
          <w:sz w:val="24"/>
          <w:szCs w:val="24"/>
        </w:rPr>
        <w:t xml:space="preserve">одичность) их проведения» </w:t>
      </w:r>
      <w:r w:rsidR="006072F9" w:rsidRPr="00330D34">
        <w:rPr>
          <w:sz w:val="24"/>
          <w:szCs w:val="24"/>
        </w:rPr>
        <w:t>Программ</w:t>
      </w:r>
      <w:r w:rsidRPr="00330D34">
        <w:rPr>
          <w:sz w:val="24"/>
          <w:szCs w:val="24"/>
        </w:rPr>
        <w:t>ы</w:t>
      </w:r>
      <w:r w:rsidR="006072F9" w:rsidRPr="00330D34">
        <w:rPr>
          <w:sz w:val="24"/>
          <w:szCs w:val="24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на территории Одинцовского городского округа Московской области </w:t>
      </w:r>
      <w:r w:rsidR="00EE1494" w:rsidRPr="00330D34">
        <w:rPr>
          <w:sz w:val="24"/>
          <w:szCs w:val="24"/>
        </w:rPr>
        <w:t>дополнить абзацем следующего содержания:</w:t>
      </w:r>
    </w:p>
    <w:p w:rsidR="003378F9" w:rsidRPr="00330D34" w:rsidRDefault="003378F9" w:rsidP="003378F9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«Консультирование осуществляется в устной или письменной форме по следующим вопросам:</w:t>
      </w:r>
    </w:p>
    <w:p w:rsidR="003378F9" w:rsidRPr="00330D34" w:rsidRDefault="003378F9" w:rsidP="003378F9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организация и осуществление муниципального жилищного контроля;</w:t>
      </w:r>
    </w:p>
    <w:p w:rsidR="003378F9" w:rsidRPr="00330D34" w:rsidRDefault="003378F9" w:rsidP="003378F9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порядок осуществления контрольных мероприятий, установленных настоящим Положением;</w:t>
      </w:r>
    </w:p>
    <w:p w:rsidR="003378F9" w:rsidRPr="00330D34" w:rsidRDefault="003378F9" w:rsidP="003378F9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порядок обжалования действий (бездействия) должностных лиц органа муниципального жилищного контроля;</w:t>
      </w:r>
    </w:p>
    <w:p w:rsidR="003378F9" w:rsidRPr="00330D34" w:rsidRDefault="003378F9" w:rsidP="003378F9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мероприятий.</w:t>
      </w:r>
    </w:p>
    <w:p w:rsidR="003378F9" w:rsidRPr="00330D34" w:rsidRDefault="003378F9" w:rsidP="003378F9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3378F9" w:rsidRPr="00330D34" w:rsidRDefault="003378F9" w:rsidP="00324474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3378F9" w:rsidRPr="00330D34" w:rsidRDefault="003378F9" w:rsidP="00324474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6072F9" w:rsidRPr="00330D34" w:rsidRDefault="003378F9" w:rsidP="00324474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ответ на поставленные вопросы требует дополнительного запроса сведений»;</w:t>
      </w:r>
    </w:p>
    <w:p w:rsidR="006072F9" w:rsidRPr="00330D34" w:rsidRDefault="002F59F8" w:rsidP="00324474">
      <w:pPr>
        <w:pStyle w:val="a3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 xml:space="preserve">графу 2 строки 4 </w:t>
      </w:r>
      <w:r w:rsidR="00EE1494" w:rsidRPr="00330D34">
        <w:rPr>
          <w:sz w:val="24"/>
          <w:szCs w:val="24"/>
        </w:rPr>
        <w:t xml:space="preserve">таблицы </w:t>
      </w:r>
      <w:r w:rsidRPr="00330D34">
        <w:rPr>
          <w:sz w:val="24"/>
          <w:szCs w:val="24"/>
        </w:rPr>
        <w:t xml:space="preserve">Раздела </w:t>
      </w:r>
      <w:r w:rsidRPr="00330D34">
        <w:rPr>
          <w:sz w:val="24"/>
          <w:szCs w:val="24"/>
          <w:lang w:val="en-US"/>
        </w:rPr>
        <w:t>III</w:t>
      </w:r>
      <w:r w:rsidRPr="00330D34">
        <w:rPr>
          <w:sz w:val="24"/>
          <w:szCs w:val="24"/>
        </w:rPr>
        <w:t xml:space="preserve"> «Перечень профилакт</w:t>
      </w:r>
      <w:r w:rsidR="00FC277F" w:rsidRPr="00330D34">
        <w:rPr>
          <w:sz w:val="24"/>
          <w:szCs w:val="24"/>
        </w:rPr>
        <w:t>ических мероприятий, сроки (пери</w:t>
      </w:r>
      <w:r w:rsidRPr="00330D34">
        <w:rPr>
          <w:sz w:val="24"/>
          <w:szCs w:val="24"/>
        </w:rPr>
        <w:t xml:space="preserve">одичность) их проведения» </w:t>
      </w:r>
      <w:r w:rsidR="00A61D1B" w:rsidRPr="00330D34">
        <w:rPr>
          <w:sz w:val="24"/>
          <w:szCs w:val="24"/>
        </w:rPr>
        <w:t>Программ</w:t>
      </w:r>
      <w:r w:rsidRPr="00330D34">
        <w:rPr>
          <w:sz w:val="24"/>
          <w:szCs w:val="24"/>
        </w:rPr>
        <w:t>ы</w:t>
      </w:r>
      <w:r w:rsidR="00A61D1B" w:rsidRPr="00330D34">
        <w:rPr>
          <w:sz w:val="24"/>
          <w:szCs w:val="24"/>
        </w:rPr>
        <w:t xml:space="preserve"> профилактики рисков причинения вреда (ущерба) охраняемым законом ценностям на 2023 год в сфере муниципального </w:t>
      </w:r>
      <w:proofErr w:type="gramStart"/>
      <w:r w:rsidR="00A61D1B" w:rsidRPr="00330D34">
        <w:rPr>
          <w:sz w:val="24"/>
          <w:szCs w:val="24"/>
        </w:rPr>
        <w:t>контроля  за</w:t>
      </w:r>
      <w:proofErr w:type="gramEnd"/>
      <w:r w:rsidR="00A61D1B" w:rsidRPr="00330D34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</w:t>
      </w:r>
      <w:r w:rsidR="00EE1494" w:rsidRPr="00330D34">
        <w:rPr>
          <w:sz w:val="24"/>
          <w:szCs w:val="24"/>
        </w:rPr>
        <w:t>дополнить абзацем следующего содержания:</w:t>
      </w:r>
    </w:p>
    <w:p w:rsidR="002F59F8" w:rsidRPr="00330D34" w:rsidRDefault="002F59F8" w:rsidP="00324474">
      <w:pPr>
        <w:pStyle w:val="a3"/>
        <w:ind w:left="0" w:firstLine="709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«Консультирование осуществляется в устной или письменной форме по следующим вопросам: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организация и осуществление муниципального контроля за исполнением единой теплоснабжающей организацией обязательств;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порядок осуществления конт</w:t>
      </w:r>
      <w:r w:rsidR="003378F9" w:rsidRPr="00330D34">
        <w:rPr>
          <w:sz w:val="24"/>
          <w:szCs w:val="24"/>
        </w:rPr>
        <w:t>рольных мероприятий</w:t>
      </w:r>
      <w:r w:rsidRPr="00330D34">
        <w:rPr>
          <w:sz w:val="24"/>
          <w:szCs w:val="24"/>
        </w:rPr>
        <w:t>;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порядок обжалования действий (бездействия) должностного лица;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lastRenderedPageBreak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Консультирование в письменной форме осуществляется в следующих случаях: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2F59F8" w:rsidRPr="00330D34" w:rsidRDefault="002F59F8" w:rsidP="002F59F8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330D34">
        <w:rPr>
          <w:sz w:val="24"/>
          <w:szCs w:val="24"/>
        </w:rPr>
        <w:t>ответ на поставленные вопросы требует дополнительного запроса сведений».</w:t>
      </w:r>
    </w:p>
    <w:p w:rsidR="009C5D4E" w:rsidRPr="00330D34" w:rsidRDefault="009C5D4E" w:rsidP="009C5D4E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SimSun"/>
          <w:bCs/>
          <w:sz w:val="24"/>
          <w:szCs w:val="24"/>
        </w:rPr>
      </w:pPr>
      <w:r w:rsidRPr="00330D34">
        <w:rPr>
          <w:sz w:val="24"/>
          <w:szCs w:val="24"/>
        </w:rPr>
        <w:t>Опубликовать настоящее постановление в официальных средствах массовой информации и на официальном сайте Одинцовского городского округа Московской области в сети «Интернет».</w:t>
      </w:r>
      <w:r w:rsidRPr="00330D34">
        <w:rPr>
          <w:rFonts w:eastAsia="SimSun"/>
          <w:bCs/>
          <w:sz w:val="24"/>
          <w:szCs w:val="24"/>
        </w:rPr>
        <w:t xml:space="preserve"> </w:t>
      </w:r>
    </w:p>
    <w:p w:rsidR="006072F9" w:rsidRPr="00330D34" w:rsidRDefault="006072F9" w:rsidP="00324474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SimSun"/>
          <w:bCs/>
          <w:sz w:val="24"/>
          <w:szCs w:val="24"/>
        </w:rPr>
      </w:pPr>
      <w:r w:rsidRPr="00330D34">
        <w:rPr>
          <w:rFonts w:eastAsia="SimSun"/>
          <w:bCs/>
          <w:sz w:val="24"/>
          <w:szCs w:val="24"/>
        </w:rPr>
        <w:t xml:space="preserve">Настоящее постановление вступает в силу с даты </w:t>
      </w:r>
      <w:r w:rsidR="003378F9" w:rsidRPr="00330D34">
        <w:rPr>
          <w:rFonts w:eastAsia="SimSun"/>
          <w:bCs/>
          <w:sz w:val="24"/>
          <w:szCs w:val="24"/>
        </w:rPr>
        <w:t xml:space="preserve">его </w:t>
      </w:r>
      <w:r w:rsidR="00EE1494" w:rsidRPr="00330D34">
        <w:rPr>
          <w:rFonts w:eastAsia="SimSun"/>
          <w:bCs/>
          <w:sz w:val="24"/>
          <w:szCs w:val="24"/>
        </w:rPr>
        <w:t>официального опубликования</w:t>
      </w:r>
      <w:r w:rsidRPr="00330D34">
        <w:rPr>
          <w:rFonts w:eastAsia="SimSun"/>
          <w:bCs/>
          <w:sz w:val="24"/>
          <w:szCs w:val="24"/>
        </w:rPr>
        <w:t>.</w:t>
      </w:r>
    </w:p>
    <w:p w:rsidR="000B337A" w:rsidRPr="00330D34" w:rsidRDefault="000B337A" w:rsidP="00FB7ACE">
      <w:pPr>
        <w:jc w:val="both"/>
        <w:rPr>
          <w:rFonts w:eastAsia="SimSun"/>
          <w:bCs/>
          <w:sz w:val="24"/>
          <w:szCs w:val="24"/>
        </w:rPr>
      </w:pPr>
    </w:p>
    <w:p w:rsidR="00FB7ACE" w:rsidRPr="00330D34" w:rsidRDefault="00FB7ACE" w:rsidP="00FB7ACE">
      <w:pPr>
        <w:jc w:val="both"/>
        <w:rPr>
          <w:rFonts w:eastAsia="SimSun"/>
          <w:bCs/>
          <w:sz w:val="24"/>
          <w:szCs w:val="24"/>
        </w:rPr>
      </w:pPr>
    </w:p>
    <w:p w:rsidR="003027DD" w:rsidRPr="00330D34" w:rsidRDefault="000B337A" w:rsidP="00FB7ACE">
      <w:pPr>
        <w:rPr>
          <w:rFonts w:eastAsia="SimSun"/>
          <w:bCs/>
          <w:sz w:val="24"/>
          <w:szCs w:val="24"/>
          <w:lang w:eastAsia="zh-CN"/>
        </w:rPr>
      </w:pPr>
      <w:r w:rsidRPr="00330D34">
        <w:rPr>
          <w:rFonts w:eastAsia="SimSun"/>
          <w:bCs/>
          <w:sz w:val="24"/>
          <w:szCs w:val="24"/>
          <w:lang w:eastAsia="zh-CN"/>
        </w:rPr>
        <w:t>Глава Одинцовского городского округа</w:t>
      </w:r>
      <w:r w:rsidR="00DE6364" w:rsidRPr="00330D34">
        <w:rPr>
          <w:rFonts w:eastAsia="SimSun"/>
          <w:bCs/>
          <w:sz w:val="24"/>
          <w:szCs w:val="24"/>
          <w:lang w:eastAsia="zh-CN"/>
        </w:rPr>
        <w:t xml:space="preserve">                    </w:t>
      </w:r>
      <w:r w:rsidR="0057454A" w:rsidRPr="00330D34">
        <w:rPr>
          <w:rFonts w:eastAsia="SimSun"/>
          <w:bCs/>
          <w:sz w:val="24"/>
          <w:szCs w:val="24"/>
          <w:lang w:eastAsia="zh-CN"/>
        </w:rPr>
        <w:t xml:space="preserve">                            </w:t>
      </w:r>
      <w:r w:rsidR="00DE6364" w:rsidRPr="00330D34">
        <w:rPr>
          <w:rFonts w:eastAsia="SimSun"/>
          <w:bCs/>
          <w:sz w:val="24"/>
          <w:szCs w:val="24"/>
          <w:lang w:eastAsia="zh-CN"/>
        </w:rPr>
        <w:t xml:space="preserve"> </w:t>
      </w:r>
      <w:r w:rsidRPr="00330D34">
        <w:rPr>
          <w:rFonts w:eastAsia="SimSun"/>
          <w:bCs/>
          <w:sz w:val="24"/>
          <w:szCs w:val="24"/>
          <w:lang w:eastAsia="zh-CN"/>
        </w:rPr>
        <w:t>А.Р. Иванов</w:t>
      </w:r>
    </w:p>
    <w:p w:rsidR="000B337A" w:rsidRPr="00330D34" w:rsidRDefault="000B337A" w:rsidP="00FB7ACE">
      <w:pPr>
        <w:pStyle w:val="2"/>
        <w:rPr>
          <w:rFonts w:ascii="Arial" w:hAnsi="Arial" w:cs="Arial"/>
          <w:sz w:val="24"/>
          <w:szCs w:val="24"/>
        </w:rPr>
      </w:pPr>
    </w:p>
    <w:p w:rsidR="00D17FCB" w:rsidRPr="00330D34" w:rsidRDefault="00D17FCB" w:rsidP="000B337A">
      <w:pPr>
        <w:pStyle w:val="2"/>
        <w:rPr>
          <w:rFonts w:ascii="Arial" w:hAnsi="Arial" w:cs="Arial"/>
          <w:sz w:val="24"/>
          <w:szCs w:val="24"/>
        </w:rPr>
      </w:pPr>
    </w:p>
    <w:p w:rsidR="003378F9" w:rsidRPr="00330D34" w:rsidRDefault="003378F9" w:rsidP="000B337A">
      <w:pPr>
        <w:pStyle w:val="2"/>
        <w:rPr>
          <w:rFonts w:ascii="Arial" w:hAnsi="Arial" w:cs="Arial"/>
          <w:sz w:val="24"/>
          <w:szCs w:val="24"/>
        </w:rPr>
      </w:pPr>
    </w:p>
    <w:p w:rsidR="0057454A" w:rsidRPr="00330D34" w:rsidRDefault="0057454A" w:rsidP="000B337A">
      <w:pPr>
        <w:pStyle w:val="2"/>
        <w:rPr>
          <w:rFonts w:ascii="Arial" w:hAnsi="Arial" w:cs="Arial"/>
          <w:sz w:val="24"/>
          <w:szCs w:val="24"/>
        </w:rPr>
      </w:pPr>
    </w:p>
    <w:p w:rsidR="003378F9" w:rsidRPr="00330D34" w:rsidRDefault="003378F9" w:rsidP="000B337A">
      <w:pPr>
        <w:pStyle w:val="2"/>
        <w:rPr>
          <w:rFonts w:ascii="Arial" w:hAnsi="Arial" w:cs="Arial"/>
          <w:sz w:val="24"/>
          <w:szCs w:val="24"/>
        </w:rPr>
      </w:pPr>
    </w:p>
    <w:p w:rsidR="00FC148B" w:rsidRPr="00330D34" w:rsidRDefault="00A61D1B" w:rsidP="00FC148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30D34">
        <w:rPr>
          <w:sz w:val="24"/>
          <w:szCs w:val="24"/>
        </w:rPr>
        <w:t xml:space="preserve">             </w:t>
      </w:r>
      <w:r w:rsidR="0070158B" w:rsidRPr="00330D34">
        <w:rPr>
          <w:sz w:val="24"/>
          <w:szCs w:val="24"/>
        </w:rPr>
        <w:t xml:space="preserve">      </w:t>
      </w:r>
      <w:r w:rsidRPr="00330D34">
        <w:rPr>
          <w:sz w:val="24"/>
          <w:szCs w:val="24"/>
        </w:rPr>
        <w:t xml:space="preserve">    </w:t>
      </w:r>
      <w:r w:rsidR="0070158B" w:rsidRPr="00330D34">
        <w:rPr>
          <w:sz w:val="24"/>
          <w:szCs w:val="24"/>
        </w:rPr>
        <w:t xml:space="preserve"> </w:t>
      </w:r>
    </w:p>
    <w:sectPr w:rsidR="00FC148B" w:rsidRPr="00330D34" w:rsidSect="0070158B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052DA"/>
    <w:multiLevelType w:val="hybridMultilevel"/>
    <w:tmpl w:val="01EAC2BA"/>
    <w:lvl w:ilvl="0" w:tplc="8224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390B4A"/>
    <w:multiLevelType w:val="hybridMultilevel"/>
    <w:tmpl w:val="3DA20320"/>
    <w:lvl w:ilvl="0" w:tplc="99DAD8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9"/>
    <w:rsid w:val="00014B3F"/>
    <w:rsid w:val="00024C99"/>
    <w:rsid w:val="00027D49"/>
    <w:rsid w:val="0003445D"/>
    <w:rsid w:val="000347A6"/>
    <w:rsid w:val="00053A49"/>
    <w:rsid w:val="00057E39"/>
    <w:rsid w:val="000755DF"/>
    <w:rsid w:val="000A2A6B"/>
    <w:rsid w:val="000B337A"/>
    <w:rsid w:val="000B488E"/>
    <w:rsid w:val="000B4EBA"/>
    <w:rsid w:val="000D5CC5"/>
    <w:rsid w:val="000E7371"/>
    <w:rsid w:val="00111F27"/>
    <w:rsid w:val="00113956"/>
    <w:rsid w:val="00116AE6"/>
    <w:rsid w:val="001237B9"/>
    <w:rsid w:val="00150D0E"/>
    <w:rsid w:val="00152FCC"/>
    <w:rsid w:val="001575B8"/>
    <w:rsid w:val="00162386"/>
    <w:rsid w:val="00193D3D"/>
    <w:rsid w:val="001D69A4"/>
    <w:rsid w:val="001F0303"/>
    <w:rsid w:val="002050E2"/>
    <w:rsid w:val="002279E1"/>
    <w:rsid w:val="002367BB"/>
    <w:rsid w:val="00246C4C"/>
    <w:rsid w:val="0026608C"/>
    <w:rsid w:val="0026794E"/>
    <w:rsid w:val="0028003F"/>
    <w:rsid w:val="002F59F8"/>
    <w:rsid w:val="003027DD"/>
    <w:rsid w:val="00324474"/>
    <w:rsid w:val="00330D34"/>
    <w:rsid w:val="003378F9"/>
    <w:rsid w:val="003D18AA"/>
    <w:rsid w:val="003D197F"/>
    <w:rsid w:val="003E393B"/>
    <w:rsid w:val="00457E9A"/>
    <w:rsid w:val="00483B99"/>
    <w:rsid w:val="00483C29"/>
    <w:rsid w:val="004A6190"/>
    <w:rsid w:val="004D7E03"/>
    <w:rsid w:val="004F2866"/>
    <w:rsid w:val="004F32DB"/>
    <w:rsid w:val="004F7D21"/>
    <w:rsid w:val="00526011"/>
    <w:rsid w:val="00555763"/>
    <w:rsid w:val="005743E3"/>
    <w:rsid w:val="0057454A"/>
    <w:rsid w:val="00584114"/>
    <w:rsid w:val="00593481"/>
    <w:rsid w:val="005944D3"/>
    <w:rsid w:val="005A2AD6"/>
    <w:rsid w:val="005A532F"/>
    <w:rsid w:val="005B4E76"/>
    <w:rsid w:val="005B7DAB"/>
    <w:rsid w:val="005D33E6"/>
    <w:rsid w:val="005D5EC8"/>
    <w:rsid w:val="005E2198"/>
    <w:rsid w:val="00605FEE"/>
    <w:rsid w:val="006072F9"/>
    <w:rsid w:val="0064488E"/>
    <w:rsid w:val="00691E68"/>
    <w:rsid w:val="006C59A0"/>
    <w:rsid w:val="006E4F25"/>
    <w:rsid w:val="0070158B"/>
    <w:rsid w:val="007614C5"/>
    <w:rsid w:val="00764770"/>
    <w:rsid w:val="00766E43"/>
    <w:rsid w:val="00770289"/>
    <w:rsid w:val="0078266B"/>
    <w:rsid w:val="00783238"/>
    <w:rsid w:val="007849F8"/>
    <w:rsid w:val="007C0965"/>
    <w:rsid w:val="00817B55"/>
    <w:rsid w:val="008244D4"/>
    <w:rsid w:val="00836480"/>
    <w:rsid w:val="00856D87"/>
    <w:rsid w:val="00867B74"/>
    <w:rsid w:val="00890015"/>
    <w:rsid w:val="008B3AB5"/>
    <w:rsid w:val="008F5416"/>
    <w:rsid w:val="009002E2"/>
    <w:rsid w:val="00900B96"/>
    <w:rsid w:val="00987831"/>
    <w:rsid w:val="009A3CE1"/>
    <w:rsid w:val="009B4E3D"/>
    <w:rsid w:val="009C5D4E"/>
    <w:rsid w:val="009E5A6E"/>
    <w:rsid w:val="00A0628E"/>
    <w:rsid w:val="00A1437B"/>
    <w:rsid w:val="00A1607D"/>
    <w:rsid w:val="00A4644D"/>
    <w:rsid w:val="00A61D1B"/>
    <w:rsid w:val="00A819B2"/>
    <w:rsid w:val="00A87C3A"/>
    <w:rsid w:val="00A968D8"/>
    <w:rsid w:val="00AA1963"/>
    <w:rsid w:val="00AA6FDC"/>
    <w:rsid w:val="00AF6489"/>
    <w:rsid w:val="00B2281C"/>
    <w:rsid w:val="00B325F7"/>
    <w:rsid w:val="00B67C05"/>
    <w:rsid w:val="00B82B15"/>
    <w:rsid w:val="00B85DE6"/>
    <w:rsid w:val="00B924A5"/>
    <w:rsid w:val="00BC2DB9"/>
    <w:rsid w:val="00BE3196"/>
    <w:rsid w:val="00C234E0"/>
    <w:rsid w:val="00C54F64"/>
    <w:rsid w:val="00C56BE1"/>
    <w:rsid w:val="00C96230"/>
    <w:rsid w:val="00CB55FF"/>
    <w:rsid w:val="00CB617C"/>
    <w:rsid w:val="00CC60CC"/>
    <w:rsid w:val="00D067CB"/>
    <w:rsid w:val="00D17FCB"/>
    <w:rsid w:val="00D73731"/>
    <w:rsid w:val="00D74EBD"/>
    <w:rsid w:val="00DB6AAB"/>
    <w:rsid w:val="00DE6364"/>
    <w:rsid w:val="00E122F9"/>
    <w:rsid w:val="00E133A5"/>
    <w:rsid w:val="00E155DC"/>
    <w:rsid w:val="00E32AB9"/>
    <w:rsid w:val="00E334C2"/>
    <w:rsid w:val="00E63312"/>
    <w:rsid w:val="00EA5E53"/>
    <w:rsid w:val="00EB0650"/>
    <w:rsid w:val="00EC3D17"/>
    <w:rsid w:val="00EE0DC6"/>
    <w:rsid w:val="00EE1494"/>
    <w:rsid w:val="00EF7A49"/>
    <w:rsid w:val="00F07DBC"/>
    <w:rsid w:val="00F21740"/>
    <w:rsid w:val="00F2379A"/>
    <w:rsid w:val="00F53E52"/>
    <w:rsid w:val="00F9284F"/>
    <w:rsid w:val="00F95356"/>
    <w:rsid w:val="00FB7ACE"/>
    <w:rsid w:val="00FC148B"/>
    <w:rsid w:val="00FC277F"/>
    <w:rsid w:val="00FC701D"/>
    <w:rsid w:val="00FD77D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193"/>
  <w15:docId w15:val="{414BEB11-B1BA-45FD-93EE-A8B6053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BDEB-E80C-45D4-B693-984E6599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Ольга Андреевна</dc:creator>
  <cp:lastModifiedBy>Зиминова Анна Юрьевна</cp:lastModifiedBy>
  <cp:revision>16</cp:revision>
  <cp:lastPrinted>2023-06-16T13:43:00Z</cp:lastPrinted>
  <dcterms:created xsi:type="dcterms:W3CDTF">2023-04-24T12:38:00Z</dcterms:created>
  <dcterms:modified xsi:type="dcterms:W3CDTF">2023-06-26T12:02:00Z</dcterms:modified>
</cp:coreProperties>
</file>