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05" w:rsidRPr="00C66B00" w:rsidRDefault="00C61D05" w:rsidP="00535D98">
      <w:pPr>
        <w:pStyle w:val="ConsPlusNormal"/>
        <w:ind w:left="567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D943DA">
        <w:rPr>
          <w:rFonts w:ascii="Times New Roman" w:hAnsi="Times New Roman" w:cs="Times New Roman"/>
        </w:rPr>
        <w:t xml:space="preserve"> </w:t>
      </w:r>
      <w:r w:rsidR="005516CD">
        <w:rPr>
          <w:rFonts w:ascii="Times New Roman" w:hAnsi="Times New Roman" w:cs="Times New Roman"/>
        </w:rPr>
        <w:t>7</w:t>
      </w:r>
    </w:p>
    <w:p w:rsidR="00C61D05" w:rsidRDefault="00C61D05" w:rsidP="0039704F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535D98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в 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на территории Одинцовско</w:t>
      </w:r>
      <w:r w:rsidR="00535D98">
        <w:rPr>
          <w:rFonts w:ascii="Times New Roman" w:hAnsi="Times New Roman" w:cs="Times New Roman"/>
        </w:rPr>
        <w:t>го городского округа</w:t>
      </w:r>
      <w:r>
        <w:rPr>
          <w:rFonts w:ascii="Times New Roman" w:hAnsi="Times New Roman" w:cs="Times New Roman"/>
        </w:rPr>
        <w:t xml:space="preserve"> Московской области по Лоту №</w:t>
      </w:r>
      <w:r w:rsidR="00D943DA">
        <w:rPr>
          <w:rFonts w:ascii="Times New Roman" w:hAnsi="Times New Roman" w:cs="Times New Roman"/>
        </w:rPr>
        <w:t xml:space="preserve"> </w:t>
      </w:r>
      <w:r w:rsidR="009E4425">
        <w:rPr>
          <w:rFonts w:ascii="Times New Roman" w:hAnsi="Times New Roman" w:cs="Times New Roman"/>
        </w:rPr>
        <w:t>1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Типовая форма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ДОГОВОР № ____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торгового объекта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«____» _________ 20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7A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______________________, с одной стороны,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 ______________________________________________, в лице _________________________именуемый в дальнейшем - Победитель электронного Аукциона/Единственный участник электронного Аукциона,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с другой  стороны, а при совместном упоминании далее по тексту именуемые Стороны,  заключили настоящий договор (далее - Договор) о нижеследующем:</w:t>
      </w:r>
    </w:p>
    <w:p w:rsidR="00C61D05" w:rsidRDefault="000F474D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7777A5" w:rsidRDefault="00326388" w:rsidP="00D7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A30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5C34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киоск</w:t>
      </w:r>
      <w:bookmarkStart w:id="0" w:name="_GoBack"/>
      <w:bookmarkEnd w:id="0"/>
      <w:r w:rsidR="008D3522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Объекта:</w:t>
      </w:r>
      <w:r w:rsidR="001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1F4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продукция животного происхождения, молоко, молочная продукция</w:t>
      </w:r>
      <w:r w:rsidR="00D75CF2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72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34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5D1F4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  <w:r w:rsidR="000909E3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629B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</w:t>
      </w:r>
      <w:r w:rsidR="005C434E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________</w:t>
      </w:r>
      <w:r w:rsidR="0016629B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адресному ориентиру в 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5D1F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со  Схемой  размещения  нестационарных торговых объектов 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3522" w:rsidRPr="0032638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5D1F4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д. Волково</w:t>
      </w:r>
      <w:r w:rsidR="008D35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3522" w:rsidRPr="008D3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r w:rsidR="00D7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0FFB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65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25.05</w:t>
      </w:r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.2021 по 31.12.2022</w:t>
      </w:r>
      <w:r w:rsidR="0016629B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7A76FF" w:rsidRPr="00326388" w:rsidRDefault="00722FC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 «</w:t>
      </w:r>
      <w:r w:rsidR="00303957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="007777A5">
        <w:rPr>
          <w:rFonts w:ascii="Times New Roman" w:hAnsi="Times New Roman"/>
          <w:sz w:val="28"/>
          <w:szCs w:val="28"/>
        </w:rPr>
        <w:t xml:space="preserve">                     </w:t>
      </w:r>
      <w:r w:rsidR="00303957">
        <w:rPr>
          <w:rFonts w:ascii="Times New Roman" w:hAnsi="Times New Roman"/>
          <w:sz w:val="28"/>
          <w:szCs w:val="28"/>
        </w:rPr>
        <w:t xml:space="preserve">на  заключение договора на право размещения специализированного </w:t>
      </w:r>
      <w:r w:rsidR="00303957">
        <w:rPr>
          <w:rFonts w:ascii="Times New Roman" w:hAnsi="Times New Roman"/>
          <w:sz w:val="28"/>
          <w:szCs w:val="28"/>
        </w:rPr>
        <w:lastRenderedPageBreak/>
        <w:t>нестационарного торгового объекта на территории Одинцовского городского округа Московской области</w:t>
      </w:r>
      <w:r w:rsidR="00A7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Протокола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электронного Аукциона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» марта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Договор всту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пает в силу с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___________ 2021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и действует по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декабря 2022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части расчетов -  до полного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его исполнения.</w:t>
      </w:r>
    </w:p>
    <w:p w:rsidR="0016629B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 не допускается.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Победителя электронного Аукциона/Единственного участника электронного Аукциона надлежащего исполнения обязательств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Договором, а также требовать своевременного устранения выявленных недостатков.</w:t>
      </w:r>
    </w:p>
    <w:p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2.1.2. Осуществлять контроль за исполнением Победителем электронного Аукциона/Единственным участником электронного Аукциона настоящего Договора с проведением комиссионных проверок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с составлением акта.</w:t>
      </w:r>
    </w:p>
    <w:p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2.1.3. В случаях и порядке, установленных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Федерации, в одностороннем порядке отказаться от исполнения настоящего Договора.</w:t>
      </w:r>
    </w:p>
    <w:p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16629B" w:rsidRDefault="00DF7AD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2.2.1.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8F6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Объекта, который расположен по адресному ориентиру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Аукциона/Единственному участнику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Победителем электронного Аукциона/Единственным участником электронного Аукциона своих обязательств по Договору, несет Администрация.</w:t>
      </w:r>
    </w:p>
    <w:p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Аукциона/Единственный участник электронного Аукциона вправе:</w:t>
      </w:r>
    </w:p>
    <w:p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предусмотренным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Аукциона/Единственный участник электронного Аукциона обязан:</w:t>
      </w:r>
    </w:p>
    <w:p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нестационарного торгового объекта на территории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Одинцовского </w:t>
      </w:r>
      <w:r w:rsidR="00B467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утвержденный решением Совета Депутатов Одинцовского </w:t>
      </w:r>
      <w:r w:rsidR="00AD0C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нанесенным нестационарным торговым объектом с указанием его размера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в соответствии с представленным архитектурным решением в срок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 2).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2.4.6. Обеспечить сохранение внешнего вида, типа, местоположения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размеров Объекта в течение установленного периода размещения.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потребителей,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16629B" w:rsidRPr="00B61E54" w:rsidRDefault="000834E7" w:rsidP="00A37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A3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16629B" w:rsidRPr="00B61E54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092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6514A6" w:rsidRPr="006514A6" w:rsidRDefault="0016629B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размещение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A376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C357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а производится не поз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14A6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рублей. </w:t>
      </w:r>
    </w:p>
    <w:p w:rsidR="0016629B" w:rsidRPr="00174EED" w:rsidRDefault="006514A6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Оплата с </w:t>
      </w:r>
      <w:r w:rsidR="00E2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D943DA" w:rsidRPr="00B90F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производится ежеквартально в размере суммы платежа за текущий квартал исходя из цены Договора не позднее пятого числа первого месяца квартала едино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временно,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осуществляется по следующим реквизитам: УФК по Московской области (Администрация Одинцовского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р/сч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КБК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объекта по договору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№__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174EED" w:rsidRDefault="0016629B" w:rsidP="0060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невнесения платы в установленный срок в течение месяца Победитель Аукциона уплачивает неустойку за каждый день просрочки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 размере 0,1 % от суммы задолженности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Просрочка невнесения платы свыше одного месяца считается отказом Победителя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Аукциона/Единственным участником 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от Договора. Данное место считается свободным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освобождению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фактически размещенного нестационарного торгового объекта с восстановлением земельного участка в течении тридцати трех рабочих дней по истечении месячного срока оплаты по Договору. 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оплаты Победителя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/Единственного участника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подлинник платежного документа. </w:t>
      </w:r>
    </w:p>
    <w:p w:rsidR="0016629B" w:rsidRPr="000F474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по Договору на размещение Объекта не может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изменен по соглашению Сторон.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В случае неисполнения или ненадлежащего исполнения обязательств по настоящему Договору Стороны несут ответственность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C63F20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Стороны освобождаются от обязательств по Договору в случае наступления форс-мажорных обстоятельств в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Договор может быть расторгнут в одностороннем порядке,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соглашению Сторон или по решению суда.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5.2.1. 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указанных в пункте 2.4 настоящего Договора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невнесения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 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установленном законом порядке своей деятельности.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</w:t>
      </w:r>
      <w:r w:rsidR="0077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и Московской области.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5.2.4.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установленной в предмете Договора специализации.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Аукциона/Единственному участнику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5.4.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объектов капитального строительства регионального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значения;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указанным в Договоре,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и в порядке, установленными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5.6.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в срок, указанный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предписании, выданном Администрацией, без возврата суммы остатка платы по Договору за размещение Объекта.</w:t>
      </w:r>
    </w:p>
    <w:p w:rsidR="00B87C93" w:rsidRPr="00B61E54" w:rsidRDefault="00B87C93" w:rsidP="000F4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5.7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 М 1:500;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>ие 3 - расчет размера платы по Д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оговору;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E23562" w:rsidRPr="00E23562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:rsidR="00E23562" w:rsidRDefault="00E235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электронного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/Единственный участник электронного Аукциона </w:t>
            </w:r>
          </w:p>
        </w:tc>
      </w:tr>
      <w:tr w:rsidR="005D2277" w:rsidRPr="00B61E54" w:rsidTr="0025023E">
        <w:tc>
          <w:tcPr>
            <w:tcW w:w="4689" w:type="dxa"/>
          </w:tcPr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городского округа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6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_________________</w:t>
            </w:r>
          </w:p>
          <w:p w:rsidR="005D2277" w:rsidRPr="00B61E54" w:rsidRDefault="005D2277" w:rsidP="00D118EF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6F761" wp14:editId="56CD396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-27305</wp:posOffset>
                      </wp:positionV>
                      <wp:extent cx="3476625" cy="18192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Юридический адрес: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тел.:  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ОГРН 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ИНН/КПП ______________/______________</w:t>
                                        </w: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2277" w:rsidRDefault="005D2277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6F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15pt;margin-top:-2.15pt;width:273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Юридический адрес: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тел.:  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ОГРН 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ИНН/КПП ______________/______________</w:t>
                                  </w: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277" w:rsidRDefault="005D2277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7" w:rsidRPr="00B61E54" w:rsidTr="0025023E">
        <w:trPr>
          <w:trHeight w:val="80"/>
        </w:trPr>
        <w:tc>
          <w:tcPr>
            <w:tcW w:w="4689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М.П.                                                                                 </w:t>
            </w:r>
          </w:p>
        </w:tc>
      </w:tr>
    </w:tbl>
    <w:p w:rsidR="00303957" w:rsidRDefault="00303957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16629B" w:rsidRPr="00B61E54" w:rsidRDefault="003A79C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C134CC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 xml:space="preserve">от «      » </w:t>
      </w:r>
      <w:r w:rsidR="00C134CC">
        <w:rPr>
          <w:rFonts w:ascii="Times New Roman" w:hAnsi="Times New Roman"/>
          <w:sz w:val="24"/>
          <w:lang w:eastAsia="ru-RU"/>
        </w:rPr>
        <w:t>_________</w:t>
      </w:r>
      <w:r w:rsidRPr="00B61E54"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9E442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C134CC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      »</w:t>
      </w:r>
      <w:r>
        <w:rPr>
          <w:rFonts w:ascii="Times New Roman" w:hAnsi="Times New Roman"/>
          <w:sz w:val="24"/>
          <w:lang w:eastAsia="ru-RU"/>
        </w:rPr>
        <w:t>___________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C134CC" w:rsidRDefault="00B87C93" w:rsidP="00B87C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CC">
        <w:rPr>
          <w:rFonts w:ascii="Times New Roman" w:hAnsi="Times New Roman"/>
          <w:sz w:val="28"/>
          <w:szCs w:val="28"/>
          <w:lang w:eastAsia="ru-RU"/>
        </w:rPr>
        <w:t>Архитектурн</w:t>
      </w:r>
      <w:r w:rsidR="00C134CC" w:rsidRPr="00C134CC">
        <w:rPr>
          <w:rFonts w:ascii="Times New Roman" w:hAnsi="Times New Roman"/>
          <w:sz w:val="28"/>
          <w:szCs w:val="28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16629B" w:rsidRPr="00536B3F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                                                                                               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Приложение № </w:t>
      </w:r>
      <w:r w:rsidR="0016629B">
        <w:rPr>
          <w:rFonts w:ascii="Times New Roman" w:hAnsi="Times New Roman"/>
          <w:sz w:val="24"/>
          <w:lang w:eastAsia="ru-RU"/>
        </w:rPr>
        <w:t>3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 к договору № </w:t>
      </w:r>
    </w:p>
    <w:p w:rsidR="0016629B" w:rsidRPr="00536B3F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36B3F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="007777A5">
        <w:rPr>
          <w:rFonts w:ascii="Times New Roman" w:hAnsi="Times New Roman"/>
          <w:sz w:val="24"/>
          <w:lang w:eastAsia="ru-RU"/>
        </w:rPr>
        <w:t xml:space="preserve">   </w:t>
      </w:r>
      <w:r w:rsidRPr="00536B3F">
        <w:rPr>
          <w:rFonts w:ascii="Times New Roman" w:hAnsi="Times New Roman"/>
          <w:sz w:val="24"/>
          <w:lang w:eastAsia="ru-RU"/>
        </w:rPr>
        <w:t xml:space="preserve">от «      » </w:t>
      </w:r>
      <w:r w:rsidR="00E03309">
        <w:rPr>
          <w:rFonts w:ascii="Times New Roman" w:hAnsi="Times New Roman"/>
          <w:sz w:val="24"/>
          <w:lang w:eastAsia="ru-RU"/>
        </w:rPr>
        <w:t>__________</w:t>
      </w:r>
      <w:r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536B3F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1CB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 xml:space="preserve">размера платы по договору на право размещения 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>специализированного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>Хозяйствующий субъект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размещения специализированного нестационарного торгового объекта: </w:t>
      </w:r>
      <w:r w:rsidR="008B5B71" w:rsidRPr="008B5B71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5D2277" w:rsidRPr="008B5B7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5D1F4F">
        <w:rPr>
          <w:rFonts w:ascii="Times New Roman" w:hAnsi="Times New Roman"/>
          <w:color w:val="000000" w:themeColor="text1"/>
          <w:sz w:val="28"/>
          <w:szCs w:val="28"/>
          <w:u w:val="single"/>
        </w:rPr>
        <w:t>д. Волково</w:t>
      </w:r>
    </w:p>
    <w:p w:rsidR="0016629B" w:rsidRPr="006F67AD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специализированного неста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ционарного торгового объекта: </w:t>
      </w:r>
      <w:r w:rsidR="005D1F4F">
        <w:rPr>
          <w:rFonts w:ascii="Times New Roman" w:hAnsi="Times New Roman"/>
          <w:sz w:val="28"/>
          <w:szCs w:val="28"/>
          <w:u w:val="single"/>
          <w:lang w:eastAsia="ru-RU"/>
        </w:rPr>
        <w:t>100</w:t>
      </w:r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 xml:space="preserve"> кв.м</w:t>
      </w:r>
      <w:r w:rsidR="005D2277">
        <w:rPr>
          <w:rFonts w:ascii="Times New Roman" w:hAnsi="Times New Roman"/>
          <w:sz w:val="28"/>
          <w:szCs w:val="28"/>
          <w:lang w:eastAsia="ru-RU"/>
        </w:rPr>
        <w:t>.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5D2277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товаров: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1F4F">
        <w:rPr>
          <w:rFonts w:ascii="Times New Roman" w:hAnsi="Times New Roman"/>
          <w:sz w:val="28"/>
          <w:szCs w:val="28"/>
          <w:u w:val="single"/>
          <w:lang w:eastAsia="ru-RU"/>
        </w:rPr>
        <w:t>продукция животного происхождения, молоко, молочная продукция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BA0AE4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для расчета размера платы по Договору: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Расчет платы по договору за 1 месяц (рублей) рассчитан на основании предложенной Победителем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электронного </w:t>
      </w:r>
      <w:r w:rsidR="00BE6F95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Аукциона цены Лота № 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>или начальной (минимальной) цены Лота №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 xml:space="preserve"> 1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 для Единственного участника электронного Аукциона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по данному адресному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ориентиру</w:t>
      </w:r>
      <w:r w:rsidRPr="00BA0AE4">
        <w:rPr>
          <w:rFonts w:ascii="Times New Roman" w:hAnsi="Times New Roman"/>
          <w:sz w:val="28"/>
          <w:szCs w:val="28"/>
          <w:lang w:eastAsia="ru-RU"/>
        </w:rPr>
        <w:t>: 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16629B" w:rsidRPr="007A71CB" w:rsidTr="0025023E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16629B" w:rsidRPr="008A42A8" w:rsidTr="005D2277">
              <w:trPr>
                <w:trHeight w:val="2549"/>
              </w:trPr>
              <w:tc>
                <w:tcPr>
                  <w:tcW w:w="4128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E2450D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 w:rsidR="0016629B"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</w:t>
                  </w:r>
                </w:p>
                <w:p w:rsidR="0016629B" w:rsidRPr="008A42A8" w:rsidRDefault="0016629B" w:rsidP="00E0330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54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92A9F" w:rsidRDefault="00B92A9F" w:rsidP="009472DF"/>
    <w:sectPr w:rsidR="00B92A9F" w:rsidSect="00A73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3063E"/>
    <w:rsid w:val="00057EF0"/>
    <w:rsid w:val="000834E7"/>
    <w:rsid w:val="000909E3"/>
    <w:rsid w:val="00092ED9"/>
    <w:rsid w:val="000F474D"/>
    <w:rsid w:val="0016629B"/>
    <w:rsid w:val="001C36F7"/>
    <w:rsid w:val="0021570A"/>
    <w:rsid w:val="0025023E"/>
    <w:rsid w:val="00273CDF"/>
    <w:rsid w:val="00285CAD"/>
    <w:rsid w:val="00291571"/>
    <w:rsid w:val="00295099"/>
    <w:rsid w:val="00303957"/>
    <w:rsid w:val="00321F42"/>
    <w:rsid w:val="00326388"/>
    <w:rsid w:val="003733CD"/>
    <w:rsid w:val="0039704F"/>
    <w:rsid w:val="003A15F3"/>
    <w:rsid w:val="003A79CF"/>
    <w:rsid w:val="00450C65"/>
    <w:rsid w:val="004604AB"/>
    <w:rsid w:val="00494F9B"/>
    <w:rsid w:val="004A5E4E"/>
    <w:rsid w:val="004B1EF3"/>
    <w:rsid w:val="00527941"/>
    <w:rsid w:val="00535D98"/>
    <w:rsid w:val="00542A63"/>
    <w:rsid w:val="00543D9A"/>
    <w:rsid w:val="005516CD"/>
    <w:rsid w:val="00562211"/>
    <w:rsid w:val="005A5AF2"/>
    <w:rsid w:val="005A68C4"/>
    <w:rsid w:val="005C3431"/>
    <w:rsid w:val="005C434E"/>
    <w:rsid w:val="005D1F4F"/>
    <w:rsid w:val="005D2277"/>
    <w:rsid w:val="005F4472"/>
    <w:rsid w:val="00602BA5"/>
    <w:rsid w:val="00605035"/>
    <w:rsid w:val="006514A6"/>
    <w:rsid w:val="00696B83"/>
    <w:rsid w:val="00722FC8"/>
    <w:rsid w:val="0077564B"/>
    <w:rsid w:val="007777A5"/>
    <w:rsid w:val="007A76FF"/>
    <w:rsid w:val="00836528"/>
    <w:rsid w:val="00894E9E"/>
    <w:rsid w:val="008B5B71"/>
    <w:rsid w:val="008C61A2"/>
    <w:rsid w:val="008C6F51"/>
    <w:rsid w:val="008D3522"/>
    <w:rsid w:val="008F65BF"/>
    <w:rsid w:val="008F6EB6"/>
    <w:rsid w:val="009472DF"/>
    <w:rsid w:val="00971121"/>
    <w:rsid w:val="00982AD4"/>
    <w:rsid w:val="009B2537"/>
    <w:rsid w:val="009D2192"/>
    <w:rsid w:val="009E4425"/>
    <w:rsid w:val="00A30E04"/>
    <w:rsid w:val="00A37609"/>
    <w:rsid w:val="00A4099F"/>
    <w:rsid w:val="00A73CCB"/>
    <w:rsid w:val="00A766B9"/>
    <w:rsid w:val="00A874F8"/>
    <w:rsid w:val="00AD0CCB"/>
    <w:rsid w:val="00B138DA"/>
    <w:rsid w:val="00B467D7"/>
    <w:rsid w:val="00B51082"/>
    <w:rsid w:val="00B87C93"/>
    <w:rsid w:val="00B90FFB"/>
    <w:rsid w:val="00B92A9F"/>
    <w:rsid w:val="00BE6F95"/>
    <w:rsid w:val="00C04FA4"/>
    <w:rsid w:val="00C134CC"/>
    <w:rsid w:val="00C61D05"/>
    <w:rsid w:val="00C63F20"/>
    <w:rsid w:val="00CB7635"/>
    <w:rsid w:val="00CD184C"/>
    <w:rsid w:val="00CE6B62"/>
    <w:rsid w:val="00D0417A"/>
    <w:rsid w:val="00D118EF"/>
    <w:rsid w:val="00D23C23"/>
    <w:rsid w:val="00D26843"/>
    <w:rsid w:val="00D47042"/>
    <w:rsid w:val="00D65882"/>
    <w:rsid w:val="00D75CF2"/>
    <w:rsid w:val="00D943DA"/>
    <w:rsid w:val="00DB1C13"/>
    <w:rsid w:val="00DB2F1F"/>
    <w:rsid w:val="00DF7AD8"/>
    <w:rsid w:val="00E0065C"/>
    <w:rsid w:val="00E03309"/>
    <w:rsid w:val="00E23562"/>
    <w:rsid w:val="00E2450D"/>
    <w:rsid w:val="00E27A27"/>
    <w:rsid w:val="00F95637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A34C"/>
  <w15:docId w15:val="{2BBA1E72-061C-437C-8408-E8FEF7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45B0D-B72E-4E8D-AC76-327F3CFE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Матыцына Анна Владимировна</cp:lastModifiedBy>
  <cp:revision>31</cp:revision>
  <cp:lastPrinted>2021-03-31T11:39:00Z</cp:lastPrinted>
  <dcterms:created xsi:type="dcterms:W3CDTF">2020-01-09T15:03:00Z</dcterms:created>
  <dcterms:modified xsi:type="dcterms:W3CDTF">2021-03-31T13:28:00Z</dcterms:modified>
</cp:coreProperties>
</file>