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724D28" w:rsidRDefault="00724D28" w:rsidP="00724D2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724D28" w:rsidRDefault="00724D28" w:rsidP="00724D28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724D28" w:rsidRDefault="00724D28" w:rsidP="00724D2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724D28" w:rsidRDefault="00724D28" w:rsidP="00724D2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724D28" w:rsidP="00A153C9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29.06.2021 № 227</w:t>
      </w:r>
      <w:r w:rsidR="00A153C9"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универсальных ярмарок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</w:t>
      </w:r>
      <w:r w:rsidR="00CD5339">
        <w:rPr>
          <w:rFonts w:eastAsiaTheme="minorHAnsi"/>
          <w:sz w:val="28"/>
          <w:szCs w:val="28"/>
          <w:lang w:eastAsia="en-US"/>
        </w:rPr>
        <w:t>я</w:t>
      </w:r>
      <w:r w:rsidRPr="00DB7123">
        <w:rPr>
          <w:rFonts w:eastAsiaTheme="minorHAnsi"/>
          <w:sz w:val="28"/>
          <w:szCs w:val="28"/>
          <w:lang w:eastAsia="en-US"/>
        </w:rPr>
        <w:t>м</w:t>
      </w:r>
      <w:r w:rsidR="00CD5339">
        <w:rPr>
          <w:rFonts w:eastAsiaTheme="minorHAnsi"/>
          <w:sz w:val="28"/>
          <w:szCs w:val="28"/>
          <w:lang w:eastAsia="en-US"/>
        </w:rPr>
        <w:t>и</w:t>
      </w:r>
      <w:r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8E2776" w:rsidRPr="008E2776">
        <w:rPr>
          <w:rFonts w:eastAsiaTheme="minorHAnsi"/>
          <w:sz w:val="28"/>
          <w:szCs w:val="28"/>
          <w:lang w:eastAsia="en-US"/>
        </w:rPr>
        <w:t xml:space="preserve"> </w:t>
      </w:r>
      <w:r w:rsidR="008E2776">
        <w:rPr>
          <w:rFonts w:eastAsiaTheme="minorHAnsi"/>
          <w:sz w:val="28"/>
          <w:szCs w:val="28"/>
          <w:lang w:eastAsia="en-US"/>
        </w:rPr>
        <w:t xml:space="preserve">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8E2776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8E2776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</w:t>
      </w:r>
      <w:r w:rsidRPr="00DB7123">
        <w:rPr>
          <w:rFonts w:eastAsiaTheme="minorHAnsi"/>
          <w:sz w:val="28"/>
          <w:szCs w:val="28"/>
          <w:lang w:eastAsia="en-US"/>
        </w:rPr>
        <w:t xml:space="preserve">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6D70FA">
        <w:rPr>
          <w:sz w:val="28"/>
          <w:szCs w:val="28"/>
          <w:lang w:bidi="he-IL"/>
        </w:rPr>
        <w:t>общества с ограниченной ответственнос</w:t>
      </w:r>
      <w:r w:rsidR="008E2776">
        <w:rPr>
          <w:sz w:val="28"/>
          <w:szCs w:val="28"/>
          <w:lang w:bidi="he-IL"/>
        </w:rPr>
        <w:t>тью «</w:t>
      </w:r>
      <w:proofErr w:type="spellStart"/>
      <w:r w:rsidR="008E2776">
        <w:rPr>
          <w:sz w:val="28"/>
          <w:szCs w:val="28"/>
          <w:lang w:bidi="he-IL"/>
        </w:rPr>
        <w:t>ТоргТренд</w:t>
      </w:r>
      <w:proofErr w:type="spellEnd"/>
      <w:r w:rsidR="008E2776">
        <w:rPr>
          <w:sz w:val="28"/>
          <w:szCs w:val="28"/>
          <w:lang w:bidi="he-IL"/>
        </w:rPr>
        <w:t xml:space="preserve">-Групп» (далее - </w:t>
      </w:r>
      <w:r w:rsidR="006D70FA">
        <w:rPr>
          <w:sz w:val="28"/>
          <w:szCs w:val="28"/>
          <w:lang w:bidi="he-IL"/>
        </w:rPr>
        <w:t xml:space="preserve">ООО «ТТ-Групп») </w:t>
      </w:r>
      <w:r w:rsidR="00DB7123">
        <w:rPr>
          <w:sz w:val="28"/>
          <w:szCs w:val="28"/>
          <w:lang w:bidi="he-IL"/>
        </w:rPr>
        <w:t>от 1</w:t>
      </w:r>
      <w:r w:rsidR="008E2776">
        <w:rPr>
          <w:sz w:val="28"/>
          <w:szCs w:val="28"/>
          <w:lang w:bidi="he-IL"/>
        </w:rPr>
        <w:t>6</w:t>
      </w:r>
      <w:r w:rsidR="0093331E">
        <w:rPr>
          <w:sz w:val="28"/>
          <w:szCs w:val="28"/>
          <w:lang w:bidi="he-IL"/>
        </w:rPr>
        <w:t>.0</w:t>
      </w:r>
      <w:r w:rsidR="008E2776">
        <w:rPr>
          <w:sz w:val="28"/>
          <w:szCs w:val="28"/>
          <w:lang w:bidi="he-IL"/>
        </w:rPr>
        <w:t>6</w:t>
      </w:r>
      <w:r w:rsidRPr="00DB7123">
        <w:rPr>
          <w:sz w:val="28"/>
          <w:szCs w:val="28"/>
          <w:lang w:bidi="he-IL"/>
        </w:rPr>
        <w:t>.202</w:t>
      </w:r>
      <w:r w:rsidR="0093331E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27FB2" w:rsidRPr="00DB7123" w:rsidRDefault="00DB7123" w:rsidP="00DB7123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773763" w:rsidRPr="00DB7123">
        <w:rPr>
          <w:rFonts w:ascii="Times New Roman" w:hAnsi="Times New Roman" w:cs="Times New Roman"/>
          <w:sz w:val="28"/>
          <w:szCs w:val="28"/>
        </w:rPr>
        <w:t xml:space="preserve">универсальные 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>Московская область, Одинцовский</w:t>
      </w:r>
      <w:r w:rsidR="00A41C9B">
        <w:rPr>
          <w:rFonts w:ascii="Times New Roman" w:hAnsi="Times New Roman" w:cs="Times New Roman"/>
          <w:sz w:val="28"/>
          <w:szCs w:val="28"/>
        </w:rPr>
        <w:t xml:space="preserve"> городской округ, село Жаворонки, улица 2-я Советская, дом </w:t>
      </w:r>
      <w:r w:rsidR="00D27FB2" w:rsidRPr="00DB7123">
        <w:rPr>
          <w:rFonts w:ascii="Times New Roman" w:hAnsi="Times New Roman" w:cs="Times New Roman"/>
          <w:sz w:val="28"/>
          <w:szCs w:val="28"/>
        </w:rPr>
        <w:t>2</w:t>
      </w:r>
      <w:r w:rsidR="0015121D" w:rsidRPr="00DB71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="002178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 с</w:t>
      </w:r>
      <w:r w:rsidR="008E2776">
        <w:rPr>
          <w:rFonts w:ascii="Times New Roman" w:hAnsi="Times New Roman" w:cs="Times New Roman"/>
          <w:sz w:val="28"/>
          <w:szCs w:val="28"/>
        </w:rPr>
        <w:t>о</w:t>
      </w:r>
      <w:r w:rsidR="0093331E">
        <w:rPr>
          <w:rFonts w:ascii="Times New Roman" w:hAnsi="Times New Roman" w:cs="Times New Roman"/>
          <w:sz w:val="28"/>
          <w:szCs w:val="28"/>
        </w:rPr>
        <w:t xml:space="preserve">  </w:t>
      </w:r>
      <w:r w:rsidR="008E2776">
        <w:rPr>
          <w:rFonts w:ascii="Times New Roman" w:hAnsi="Times New Roman" w:cs="Times New Roman"/>
          <w:sz w:val="28"/>
          <w:szCs w:val="28"/>
        </w:rPr>
        <w:t>2</w:t>
      </w:r>
      <w:r w:rsidR="0093331E">
        <w:rPr>
          <w:rFonts w:ascii="Times New Roman" w:hAnsi="Times New Roman" w:cs="Times New Roman"/>
          <w:sz w:val="28"/>
          <w:szCs w:val="28"/>
        </w:rPr>
        <w:t xml:space="preserve">  по </w:t>
      </w:r>
      <w:r w:rsidR="00E774BD">
        <w:rPr>
          <w:rFonts w:ascii="Times New Roman" w:hAnsi="Times New Roman" w:cs="Times New Roman"/>
          <w:sz w:val="28"/>
          <w:szCs w:val="28"/>
        </w:rPr>
        <w:t xml:space="preserve"> </w:t>
      </w:r>
      <w:r w:rsidR="008E2776">
        <w:rPr>
          <w:rFonts w:ascii="Times New Roman" w:hAnsi="Times New Roman" w:cs="Times New Roman"/>
          <w:sz w:val="28"/>
          <w:szCs w:val="28"/>
        </w:rPr>
        <w:t>7</w:t>
      </w:r>
      <w:r w:rsidR="0093331E">
        <w:rPr>
          <w:rFonts w:ascii="Times New Roman" w:hAnsi="Times New Roman" w:cs="Times New Roman"/>
          <w:sz w:val="28"/>
          <w:szCs w:val="28"/>
        </w:rPr>
        <w:t xml:space="preserve">  </w:t>
      </w:r>
      <w:r w:rsidR="00030564">
        <w:rPr>
          <w:rFonts w:ascii="Times New Roman" w:hAnsi="Times New Roman" w:cs="Times New Roman"/>
          <w:sz w:val="28"/>
          <w:szCs w:val="28"/>
        </w:rPr>
        <w:t>ию</w:t>
      </w:r>
      <w:r w:rsidR="008E2776">
        <w:rPr>
          <w:rFonts w:ascii="Times New Roman" w:hAnsi="Times New Roman" w:cs="Times New Roman"/>
          <w:sz w:val="28"/>
          <w:szCs w:val="28"/>
        </w:rPr>
        <w:t>л</w:t>
      </w:r>
      <w:r w:rsidR="00E774BD">
        <w:rPr>
          <w:rFonts w:ascii="Times New Roman" w:hAnsi="Times New Roman" w:cs="Times New Roman"/>
          <w:sz w:val="28"/>
          <w:szCs w:val="28"/>
        </w:rPr>
        <w:t xml:space="preserve">я </w:t>
      </w:r>
      <w:r w:rsidR="00FF7AC1" w:rsidRPr="00DB7123">
        <w:rPr>
          <w:rFonts w:ascii="Times New Roman" w:hAnsi="Times New Roman" w:cs="Times New Roman"/>
          <w:sz w:val="28"/>
          <w:szCs w:val="28"/>
        </w:rPr>
        <w:t>202</w:t>
      </w:r>
      <w:r w:rsidR="0093331E">
        <w:rPr>
          <w:rFonts w:ascii="Times New Roman" w:hAnsi="Times New Roman" w:cs="Times New Roman"/>
          <w:sz w:val="28"/>
          <w:szCs w:val="28"/>
        </w:rPr>
        <w:t>1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15121D" w:rsidRPr="00DB7123">
        <w:rPr>
          <w:rFonts w:ascii="Times New Roman" w:hAnsi="Times New Roman" w:cs="Times New Roman"/>
          <w:sz w:val="28"/>
          <w:szCs w:val="28"/>
        </w:rPr>
        <w:t>;</w:t>
      </w:r>
    </w:p>
    <w:p w:rsidR="0003673F" w:rsidRPr="00DB7123" w:rsidRDefault="001D2A93" w:rsidP="00773763">
      <w:pPr>
        <w:tabs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178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3331E">
        <w:rPr>
          <w:rFonts w:ascii="Times New Roman" w:hAnsi="Times New Roman" w:cs="Times New Roman"/>
          <w:sz w:val="28"/>
          <w:szCs w:val="28"/>
        </w:rPr>
        <w:t xml:space="preserve">                       с 1</w:t>
      </w:r>
      <w:r w:rsidR="008E2776">
        <w:rPr>
          <w:rFonts w:ascii="Times New Roman" w:hAnsi="Times New Roman" w:cs="Times New Roman"/>
          <w:sz w:val="28"/>
          <w:szCs w:val="28"/>
        </w:rPr>
        <w:t>6</w:t>
      </w:r>
      <w:r w:rsidR="00B03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3C5F">
        <w:rPr>
          <w:rFonts w:ascii="Times New Roman" w:hAnsi="Times New Roman" w:cs="Times New Roman"/>
          <w:sz w:val="28"/>
          <w:szCs w:val="28"/>
        </w:rPr>
        <w:t xml:space="preserve">по </w:t>
      </w:r>
      <w:r w:rsidR="00030564">
        <w:rPr>
          <w:rFonts w:ascii="Times New Roman" w:hAnsi="Times New Roman" w:cs="Times New Roman"/>
          <w:sz w:val="28"/>
          <w:szCs w:val="28"/>
        </w:rPr>
        <w:t xml:space="preserve"> </w:t>
      </w:r>
      <w:r w:rsidR="00B03C5F">
        <w:rPr>
          <w:rFonts w:ascii="Times New Roman" w:hAnsi="Times New Roman" w:cs="Times New Roman"/>
          <w:sz w:val="28"/>
          <w:szCs w:val="28"/>
        </w:rPr>
        <w:t>2</w:t>
      </w:r>
      <w:r w:rsidR="008E277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3331E">
        <w:rPr>
          <w:rFonts w:ascii="Times New Roman" w:hAnsi="Times New Roman" w:cs="Times New Roman"/>
          <w:sz w:val="28"/>
          <w:szCs w:val="28"/>
        </w:rPr>
        <w:t xml:space="preserve"> </w:t>
      </w:r>
      <w:r w:rsidR="00030564">
        <w:rPr>
          <w:rFonts w:ascii="Times New Roman" w:hAnsi="Times New Roman" w:cs="Times New Roman"/>
          <w:sz w:val="28"/>
          <w:szCs w:val="28"/>
        </w:rPr>
        <w:t xml:space="preserve"> ию</w:t>
      </w:r>
      <w:r w:rsidR="008E2776">
        <w:rPr>
          <w:rFonts w:ascii="Times New Roman" w:hAnsi="Times New Roman" w:cs="Times New Roman"/>
          <w:sz w:val="28"/>
          <w:szCs w:val="28"/>
        </w:rPr>
        <w:t>л</w:t>
      </w:r>
      <w:r w:rsidR="00E774BD">
        <w:rPr>
          <w:rFonts w:ascii="Times New Roman" w:hAnsi="Times New Roman" w:cs="Times New Roman"/>
          <w:sz w:val="28"/>
          <w:szCs w:val="28"/>
        </w:rPr>
        <w:t xml:space="preserve">я </w:t>
      </w:r>
      <w:r w:rsidR="0021783C">
        <w:rPr>
          <w:rFonts w:ascii="Times New Roman" w:hAnsi="Times New Roman" w:cs="Times New Roman"/>
          <w:sz w:val="28"/>
          <w:szCs w:val="28"/>
        </w:rPr>
        <w:t>202</w:t>
      </w:r>
      <w:r w:rsidR="0093331E">
        <w:rPr>
          <w:rFonts w:ascii="Times New Roman" w:hAnsi="Times New Roman" w:cs="Times New Roman"/>
          <w:sz w:val="28"/>
          <w:szCs w:val="28"/>
        </w:rPr>
        <w:t>1</w:t>
      </w:r>
      <w:r w:rsidR="0021783C">
        <w:rPr>
          <w:rFonts w:ascii="Times New Roman" w:hAnsi="Times New Roman" w:cs="Times New Roman"/>
          <w:sz w:val="28"/>
          <w:szCs w:val="28"/>
        </w:rPr>
        <w:t xml:space="preserve"> года с 09.00 до 20.00.</w:t>
      </w:r>
    </w:p>
    <w:p w:rsidR="003634B4" w:rsidRPr="006D70FA" w:rsidRDefault="0003673F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ООО «ТТ-Групп»</w:t>
      </w:r>
      <w:r w:rsidR="006D70F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E774B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</w:t>
      </w:r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ные товары первой необходимости</w:t>
      </w:r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по доступным</w:t>
      </w:r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ценам.    </w:t>
      </w:r>
    </w:p>
    <w:p w:rsidR="000A406B" w:rsidRPr="00DB7123" w:rsidRDefault="001B0EA7" w:rsidP="00A551DB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7818D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6E58F5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DB6212" w:rsidRDefault="00DB621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B6212" w:rsidRDefault="00DB621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564"/>
    <w:rsid w:val="0003673F"/>
    <w:rsid w:val="00037966"/>
    <w:rsid w:val="000A406B"/>
    <w:rsid w:val="000B1836"/>
    <w:rsid w:val="000C4592"/>
    <w:rsid w:val="00141807"/>
    <w:rsid w:val="0015121D"/>
    <w:rsid w:val="001918B5"/>
    <w:rsid w:val="001B0EA7"/>
    <w:rsid w:val="001D0B81"/>
    <w:rsid w:val="001D2A93"/>
    <w:rsid w:val="00200B3C"/>
    <w:rsid w:val="0021783C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6043F"/>
    <w:rsid w:val="00361B7A"/>
    <w:rsid w:val="003634B4"/>
    <w:rsid w:val="003B5E76"/>
    <w:rsid w:val="003C2063"/>
    <w:rsid w:val="003F239C"/>
    <w:rsid w:val="00420119"/>
    <w:rsid w:val="004360C2"/>
    <w:rsid w:val="0045345F"/>
    <w:rsid w:val="004976F1"/>
    <w:rsid w:val="004A4430"/>
    <w:rsid w:val="0053122A"/>
    <w:rsid w:val="005406E5"/>
    <w:rsid w:val="0055113B"/>
    <w:rsid w:val="0058621A"/>
    <w:rsid w:val="005C077B"/>
    <w:rsid w:val="005E4255"/>
    <w:rsid w:val="00665543"/>
    <w:rsid w:val="00685557"/>
    <w:rsid w:val="006D70FA"/>
    <w:rsid w:val="006E313D"/>
    <w:rsid w:val="006E58F5"/>
    <w:rsid w:val="00724350"/>
    <w:rsid w:val="00724D28"/>
    <w:rsid w:val="00747C80"/>
    <w:rsid w:val="00773763"/>
    <w:rsid w:val="00774243"/>
    <w:rsid w:val="00775DF2"/>
    <w:rsid w:val="007818D5"/>
    <w:rsid w:val="007B488B"/>
    <w:rsid w:val="007B5E64"/>
    <w:rsid w:val="007F2AF7"/>
    <w:rsid w:val="007F4F32"/>
    <w:rsid w:val="00804873"/>
    <w:rsid w:val="00843613"/>
    <w:rsid w:val="008826A0"/>
    <w:rsid w:val="008A77F9"/>
    <w:rsid w:val="008C71DF"/>
    <w:rsid w:val="008E2776"/>
    <w:rsid w:val="008F4538"/>
    <w:rsid w:val="0091600D"/>
    <w:rsid w:val="0093331E"/>
    <w:rsid w:val="00973A90"/>
    <w:rsid w:val="0098389B"/>
    <w:rsid w:val="00993243"/>
    <w:rsid w:val="009A5743"/>
    <w:rsid w:val="009B0D75"/>
    <w:rsid w:val="009C60D1"/>
    <w:rsid w:val="00A0245E"/>
    <w:rsid w:val="00A05AFD"/>
    <w:rsid w:val="00A153C9"/>
    <w:rsid w:val="00A41C9B"/>
    <w:rsid w:val="00A4435A"/>
    <w:rsid w:val="00A551DB"/>
    <w:rsid w:val="00B03C5F"/>
    <w:rsid w:val="00B3538F"/>
    <w:rsid w:val="00B63E2F"/>
    <w:rsid w:val="00B755D3"/>
    <w:rsid w:val="00C0652C"/>
    <w:rsid w:val="00C460D3"/>
    <w:rsid w:val="00C47DEF"/>
    <w:rsid w:val="00C55547"/>
    <w:rsid w:val="00C72406"/>
    <w:rsid w:val="00C740AB"/>
    <w:rsid w:val="00C77CA8"/>
    <w:rsid w:val="00CB5AEF"/>
    <w:rsid w:val="00CD3A6F"/>
    <w:rsid w:val="00CD5339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38A6"/>
    <w:rsid w:val="00D871B9"/>
    <w:rsid w:val="00DA154D"/>
    <w:rsid w:val="00DB6212"/>
    <w:rsid w:val="00DB7123"/>
    <w:rsid w:val="00DD5DBC"/>
    <w:rsid w:val="00DF5598"/>
    <w:rsid w:val="00E02331"/>
    <w:rsid w:val="00E11E78"/>
    <w:rsid w:val="00E7540B"/>
    <w:rsid w:val="00E774BD"/>
    <w:rsid w:val="00ED2BFE"/>
    <w:rsid w:val="00ED5C68"/>
    <w:rsid w:val="00EF7290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AC72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4</cp:revision>
  <cp:lastPrinted>2021-06-29T07:57:00Z</cp:lastPrinted>
  <dcterms:created xsi:type="dcterms:W3CDTF">2021-07-01T14:45:00Z</dcterms:created>
  <dcterms:modified xsi:type="dcterms:W3CDTF">2021-07-01T14:58:00Z</dcterms:modified>
</cp:coreProperties>
</file>