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3" w:rsidRPr="00C66B00" w:rsidRDefault="008F0FA3" w:rsidP="008F0FA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 w:rsidR="00BB6D2A">
        <w:rPr>
          <w:rFonts w:ascii="Times New Roman" w:hAnsi="Times New Roman" w:cs="Times New Roman"/>
        </w:rPr>
        <w:t>№</w:t>
      </w:r>
      <w:r w:rsidR="003D0B8E">
        <w:rPr>
          <w:rFonts w:ascii="Times New Roman" w:hAnsi="Times New Roman" w:cs="Times New Roman"/>
        </w:rPr>
        <w:t xml:space="preserve"> 8</w:t>
      </w:r>
    </w:p>
    <w:p w:rsidR="008F0FA3" w:rsidRPr="00C66B00" w:rsidRDefault="008F0FA3" w:rsidP="008F0FA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8F37B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="008F37B0">
        <w:rPr>
          <w:rFonts w:ascii="Times New Roman" w:hAnsi="Times New Roman" w:cs="Times New Roman"/>
        </w:rPr>
        <w:t xml:space="preserve">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8F37B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для реализации елочной продукции на территории Одинцовского городского </w:t>
      </w:r>
      <w:r w:rsidR="00B2310B">
        <w:rPr>
          <w:rFonts w:ascii="Times New Roman" w:hAnsi="Times New Roman" w:cs="Times New Roman"/>
        </w:rPr>
        <w:t>округа Московской области в 2021</w:t>
      </w:r>
      <w:r>
        <w:rPr>
          <w:rFonts w:ascii="Times New Roman" w:hAnsi="Times New Roman" w:cs="Times New Roman"/>
        </w:rPr>
        <w:t xml:space="preserve"> году</w:t>
      </w:r>
    </w:p>
    <w:p w:rsidR="008F0FA3" w:rsidRDefault="008F0FA3" w:rsidP="008F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8F37B0" w:rsidRDefault="003A159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40579" w:rsidRPr="008F37B0" w:rsidRDefault="00D4057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специализированного нестационарного</w:t>
      </w:r>
    </w:p>
    <w:p w:rsidR="0016629B" w:rsidRPr="008F37B0" w:rsidRDefault="0016629B" w:rsidP="00AB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</w:t>
      </w:r>
      <w:r w:rsidR="00FE17BC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елочной продукции на территории Одинцовского </w:t>
      </w:r>
      <w:r w:rsidR="005F5556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округа Московской области в 2021</w:t>
      </w:r>
      <w:r w:rsidR="00FE17BC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г. Одинцово                                                           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A1596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05" w:rsidRPr="008F37B0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F4A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Одинцовского </w:t>
      </w:r>
      <w:r w:rsidR="00DD4044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D35B33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C50A2" w:rsidRPr="008F37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364F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="002A4424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ственный участник электронного А</w:t>
      </w:r>
      <w:r w:rsidR="002A4424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укциона</w:t>
      </w:r>
      <w:r w:rsidR="002A4424" w:rsidRPr="008F37B0">
        <w:rPr>
          <w:rFonts w:ascii="Times New Roman" w:hAnsi="Times New Roman"/>
          <w:b/>
          <w:sz w:val="24"/>
          <w:szCs w:val="24"/>
        </w:rPr>
        <w:t xml:space="preserve"> </w:t>
      </w:r>
      <w:r w:rsidR="009C50A2" w:rsidRPr="008F37B0">
        <w:rPr>
          <w:rFonts w:ascii="Times New Roman" w:hAnsi="Times New Roman"/>
          <w:sz w:val="24"/>
          <w:szCs w:val="24"/>
        </w:rPr>
        <w:t>_________________________________</w:t>
      </w:r>
      <w:r w:rsidR="001C423A" w:rsidRPr="008F37B0">
        <w:rPr>
          <w:rFonts w:ascii="Times New Roman" w:hAnsi="Times New Roman"/>
          <w:sz w:val="24"/>
          <w:szCs w:val="24"/>
        </w:rPr>
        <w:t>,</w:t>
      </w:r>
      <w:r w:rsidR="001C423A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- 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="002A4424" w:rsidRPr="008F37B0">
        <w:rPr>
          <w:rFonts w:ascii="Times New Roman" w:eastAsia="Times New Roman" w:hAnsi="Times New Roman"/>
          <w:sz w:val="24"/>
          <w:szCs w:val="24"/>
          <w:lang w:eastAsia="ru-RU"/>
        </w:rPr>
        <w:t>, с другой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870687" w:rsidRPr="008F37B0">
        <w:rPr>
          <w:rFonts w:ascii="Times New Roman" w:eastAsia="Times New Roman" w:hAnsi="Times New Roman"/>
          <w:sz w:val="24"/>
          <w:szCs w:val="24"/>
          <w:lang w:eastAsia="ru-RU"/>
        </w:rPr>
        <w:t>оящий договор (далее - Договор)</w:t>
      </w:r>
      <w:r w:rsidR="002A4424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  <w:r w:rsidR="002A4424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D05" w:rsidRPr="008F37B0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16629B" w:rsidRPr="008F37B0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61D05" w:rsidRPr="008F37B0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F37B0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предоставляет 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Победителю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Аукциона/Един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ственному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право на размещение специализированного нестационарного торгового объекта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(тип) </w:t>
      </w:r>
      <w:r w:rsidR="00820F46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елочный базар</w:t>
      </w:r>
      <w:r w:rsidR="0016629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Объект) </w:t>
      </w:r>
      <w:r w:rsidR="0016629B" w:rsidRPr="008F3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осуществления торговой деятельности.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Объекта: </w:t>
      </w:r>
      <w:r w:rsidR="00820F46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елочная продукция</w:t>
      </w:r>
      <w:r w:rsidR="00025AA1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253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Объекта: </w:t>
      </w:r>
      <w:r w:rsidR="00D819EE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20F46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9B2537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6629B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кв.м</w:t>
      </w:r>
      <w:proofErr w:type="spellEnd"/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 работы </w:t>
      </w:r>
      <w:r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___до_____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адресному ориентиру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со  Схемой  размещения  нестационарных торговых объектов</w:t>
      </w:r>
      <w:r w:rsidR="003D1A01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Одинцовского </w:t>
      </w:r>
      <w:r w:rsidR="00303FBA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EC35F4" w:rsidRPr="008F37B0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0A2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C50A2" w:rsidRPr="008F37B0">
        <w:rPr>
          <w:rFonts w:ascii="Times New Roman" w:eastAsia="Times New Roman" w:hAnsi="Times New Roman"/>
          <w:sz w:val="24"/>
          <w:szCs w:val="24"/>
          <w:lang w:eastAsia="ru-RU"/>
        </w:rPr>
        <w:t>на 2017-2022</w:t>
      </w:r>
      <w:r w:rsidR="003D1A01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D0B8E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Московская область, Одинцовский городской округ, п. Сосны,  около д. 21</w:t>
      </w:r>
      <w:r w:rsidR="001A7164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16629B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3D1A01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9B2537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025AA1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3D1A01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.2021</w:t>
      </w:r>
      <w:r w:rsidR="0016629B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="009B2537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31.12.20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 Настоящий Договор заключен по результатам открытого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DD4044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2A4424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«__» ______ 2021</w:t>
      </w:r>
      <w:r w:rsidR="002A4424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0161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подведения итогов электронного</w:t>
      </w:r>
      <w:r w:rsidR="0000161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="002A4424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№ _______</w:t>
      </w:r>
      <w:r w:rsidR="00C61D05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 Настоящий Договор вступает в силу с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________ 2021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по «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0A7295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7295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части расчетов -  до полного его исполнения.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специализации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не допускается.</w:t>
      </w:r>
    </w:p>
    <w:p w:rsidR="002A4424" w:rsidRPr="008F37B0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424" w:rsidRPr="008F37B0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13C" w:rsidRPr="008F37B0" w:rsidRDefault="00FB613C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2.1. Администрация вправе:</w:t>
      </w:r>
    </w:p>
    <w:p w:rsidR="0025023E" w:rsidRPr="008F37B0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023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Требовать от </w:t>
      </w:r>
      <w:r w:rsidR="002A4424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твенного участник электронного А</w:t>
      </w:r>
      <w:r w:rsidR="002A4424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укциона </w:t>
      </w:r>
      <w:r w:rsidR="0025023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исполнения обязательств в соответствии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5023E" w:rsidRPr="008F37B0">
        <w:rPr>
          <w:rFonts w:ascii="Times New Roman" w:eastAsia="Times New Roman" w:hAnsi="Times New Roman"/>
          <w:sz w:val="24"/>
          <w:szCs w:val="24"/>
          <w:lang w:eastAsia="ru-RU"/>
        </w:rPr>
        <w:t>с Договором, а также требовать своевременного устранения выявленных недостатков.</w:t>
      </w:r>
    </w:p>
    <w:p w:rsidR="0025023E" w:rsidRPr="008F37B0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Осуществлять контроль за исполнением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участником электронного Аукциона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с пр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>оведением комиссионных проверок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и с составлением акта.</w:t>
      </w:r>
    </w:p>
    <w:p w:rsidR="0025023E" w:rsidRPr="008F37B0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2.1.3. В случаях и порядке, установленных настоящим Договором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законодательством Российской Федерации, в одностороннем порядке отказаться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Договора.</w:t>
      </w:r>
    </w:p>
    <w:p w:rsidR="0016629B" w:rsidRPr="008F37B0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обязана: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Предоставить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 w:rsidR="005864CB" w:rsidRPr="008F37B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303FBA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257A60" w:rsidRPr="008F37B0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3D1A01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2A63" w:rsidRPr="008F37B0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2.2.2 Направить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риски, связанные с исполнением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Аукциона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 по Договору, несет Администрация.</w:t>
      </w:r>
    </w:p>
    <w:p w:rsidR="00542A63" w:rsidRPr="008F37B0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A63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электронного Аукциона/Единственный участник электронного Аукциона </w:t>
      </w:r>
      <w:r w:rsidR="00542A63" w:rsidRPr="008F37B0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542A63" w:rsidRPr="008F37B0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2.3.1. Досрочно отказаться от исполнения настоящего Договора по основаниям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и в порядке, предусмотренным настоящим Договором и законодательством Российской Федерации.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2A63" w:rsidRPr="008F37B0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 Победитель </w:t>
      </w:r>
      <w:r w:rsidR="0060503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="0000161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16629B" w:rsidRPr="008F37B0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2.4.1. Соблюдать Порядок э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ксплуатации и прекращения права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нестационарного торгового объекта на территории Одинцовского </w:t>
      </w:r>
      <w:r w:rsidR="0000161D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утвержденный решением Совета Депутатов Одинцовского </w:t>
      </w:r>
      <w:r w:rsidR="00CF19EA" w:rsidRPr="008F37B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«28» апреля 2015 года № 10/4.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А4</w:t>
      </w:r>
      <w:proofErr w:type="spellEnd"/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нанесенным нестационарным торговым объектом с указанием его размера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и другими зонами и обременениями, в соответствии с законод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 (приложение №1)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2.4.3. Обеспечить размещение Объекта и ег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о готовность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 архитектурным решением в срок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до «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0A7295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A7295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2).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для выкладки товаров и хранения запасов.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</w:t>
      </w:r>
      <w:r w:rsidR="003D1A01" w:rsidRPr="008F37B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</w:t>
      </w:r>
      <w:r w:rsidR="00542A63" w:rsidRPr="008F37B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542A63" w:rsidRPr="008F37B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42A63" w:rsidRPr="008F37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поместить вывеску с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Соблюдать требования законодательства Российской Федерации о защите прав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43596D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к продаже отдельных видов товаров.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8F37B0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2.4.9 Направить в Администрацию сведения об изменении своего почтового адреса, банковских, иных реквизитов в письменной форме с указанием новых реквизитов в срок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не позднее семи календарных дней с момента соответствующих изменений.</w:t>
      </w:r>
    </w:p>
    <w:p w:rsidR="0016629B" w:rsidRPr="008F37B0" w:rsidRDefault="000834E7" w:rsidP="00536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2.4.10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. Своевременно демонтироват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ь Объект с установленного места                                     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36339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 w:rsidR="00810D2D" w:rsidRPr="008F37B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A26DCD" w:rsidRPr="008F37B0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B33" w:rsidRPr="008F37B0" w:rsidRDefault="00FB613C" w:rsidP="00D2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6629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3. Платежи и расчеты по Договору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0D2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9C50A2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составляет 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2A4424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________руб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5116E" w:rsidRPr="008F37B0" w:rsidRDefault="0016629B" w:rsidP="0055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производится единовременно в размере суммы платежа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весь период установки специализированного нестационарного торгового объекта для реализации елочной продукции на территории Одинцовского </w:t>
      </w:r>
      <w:r w:rsidR="0043596D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 заключении Договора.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Перечисление средств осуществляется по следующим реквизитам: </w:t>
      </w:r>
      <w:proofErr w:type="spellStart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Московской области (Администрация Одинцовского </w:t>
      </w:r>
      <w:r w:rsidR="0043596D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области), ИНН </w:t>
      </w:r>
      <w:r w:rsidR="003B4443" w:rsidRPr="008F37B0">
        <w:rPr>
          <w:rFonts w:ascii="Times New Roman" w:eastAsia="Times New Roman" w:hAnsi="Times New Roman"/>
          <w:sz w:val="24"/>
          <w:szCs w:val="24"/>
          <w:lang w:eastAsia="ru-RU"/>
        </w:rPr>
        <w:t>5032004222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F37B0">
        <w:rPr>
          <w:rFonts w:ascii="Times New Roman" w:eastAsia="Times New Roman" w:hAnsi="Times New Roman"/>
          <w:sz w:val="24"/>
          <w:szCs w:val="24"/>
          <w:lang w:eastAsia="ru-RU"/>
        </w:rPr>
        <w:t>503201001</w:t>
      </w:r>
      <w:r w:rsidR="00285CAD" w:rsidRPr="008F37B0">
        <w:rPr>
          <w:rFonts w:ascii="Times New Roman" w:eastAsia="Times New Roman" w:hAnsi="Times New Roman"/>
          <w:sz w:val="24"/>
          <w:szCs w:val="24"/>
          <w:lang w:eastAsia="ru-RU"/>
        </w:rPr>
        <w:t>, р/</w:t>
      </w:r>
      <w:proofErr w:type="spellStart"/>
      <w:r w:rsidR="00285CAD" w:rsidRPr="008F37B0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285CA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03100643000000014800,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корр.счет</w:t>
      </w:r>
      <w:proofErr w:type="spellEnd"/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40102810845370000004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proofErr w:type="spellEnd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БАНКА РОССИИ ПО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ЦФО</w:t>
      </w:r>
      <w:proofErr w:type="spellEnd"/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proofErr w:type="spellStart"/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Московской области, г. Москва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F37B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04525987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proofErr w:type="spellEnd"/>
      <w:r w:rsidR="00EB02E6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46755000</w:t>
      </w:r>
      <w:r w:rsidR="00285CA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85CAD" w:rsidRPr="008F37B0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proofErr w:type="spellEnd"/>
      <w:r w:rsidR="00285CA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07011109080040004120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, назначение платежа: плата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за размещение нестационарного торгового объекта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</w:t>
      </w:r>
      <w:r w:rsidR="0043596D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0979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</w:t>
      </w:r>
      <w:r w:rsidR="00B2310B" w:rsidRPr="008F37B0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55116E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 w:rsidR="00B2310B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«___»_________2021</w:t>
      </w:r>
      <w:r w:rsidR="009C50A2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№___.</w:t>
      </w:r>
    </w:p>
    <w:p w:rsidR="0055116E" w:rsidRPr="008F37B0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C50A2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3.4 Подтверждением оплаты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Аукциона/Единственного участника электронного Аукциона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подлинник платежного документа. </w:t>
      </w:r>
    </w:p>
    <w:p w:rsidR="0055116E" w:rsidRPr="008F37B0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 для реализации елочной продукции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43596D" w:rsidRPr="008F37B0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9790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6629B" w:rsidRPr="008F37B0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 В случае неисполнения или ненадлежащего исполнения обязательств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Стороны несут ответственность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C63F20" w:rsidRPr="008F37B0" w:rsidRDefault="00C63F2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5. Расторжение Договора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5.1. Договор может быть расторгнут в одностороннем порядке,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 или по решению суда.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Администрация имеет право досрочно в одностороннем порядке отказаться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 по следующим основаниям:</w:t>
      </w:r>
    </w:p>
    <w:p w:rsidR="0016629B" w:rsidRPr="008F37B0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5.2.1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Невыполнение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Единственного участника электронного Аукциона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указанных в пункте 2.4 настоящего Договора.</w:t>
      </w:r>
    </w:p>
    <w:p w:rsidR="0016629B" w:rsidRPr="008F37B0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5.2.2.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Единственного участника электронного Аукциона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своей деятельности.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5.2.3. При выявлении факта реализации запрещенных курительных смесей 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 смесей, не отвечающих требованиям безопасности жизни и здоровья граждан, 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представлению информации 8 Службы Управления </w:t>
      </w:r>
      <w:proofErr w:type="spellStart"/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ФСКН</w:t>
      </w:r>
      <w:proofErr w:type="spellEnd"/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МРО</w:t>
      </w:r>
      <w:proofErr w:type="spellEnd"/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Управления ФСБ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по Москве и Московской области.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5AA1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5.2.4.</w:t>
      </w:r>
      <w:r w:rsidR="00B47B07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Нарушение </w:t>
      </w:r>
      <w:r w:rsidR="00B47B07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установленной</w:t>
      </w:r>
      <w:r w:rsid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предмете Договора специализации.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 w:rsidR="00D35B33" w:rsidRPr="008F37B0">
        <w:rPr>
          <w:rFonts w:ascii="Times New Roman" w:eastAsia="Times New Roman" w:hAnsi="Times New Roman"/>
          <w:sz w:val="24"/>
          <w:szCs w:val="24"/>
          <w:lang w:eastAsia="ru-RU"/>
        </w:rPr>
        <w:t>объекта в ходе его эксплуатации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Победителю электронного Аукциона/ Единственному участнику электронного Аукциона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8F37B0" w:rsidRDefault="0016629B" w:rsidP="00D3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D35B33" w:rsidRPr="008F37B0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расторжения Договора Объект подлежит демонтажу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по основаниям и в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указанным в Договоре,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и в порядке, установленными законодательством Российской Федерации.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</w:t>
      </w:r>
      <w:r w:rsidR="00D35B33" w:rsidRPr="008F37B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. Демонтаж Объекта в добровольном порядке производится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за счет собств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енных средств в срок, указанный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предписании, выданном Администрацией,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без возврата суммы остатка платы по Договору за размещение Объекта.</w:t>
      </w:r>
    </w:p>
    <w:p w:rsidR="0016629B" w:rsidRPr="008F37B0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="00D35B33" w:rsidRPr="008F37B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невыполнения демонтажа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="00BC1B25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добровольном порядке в указанный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F37B0">
        <w:rPr>
          <w:rFonts w:ascii="Times New Roman" w:eastAsia="Times New Roman" w:hAnsi="Times New Roman"/>
          <w:sz w:val="24"/>
          <w:szCs w:val="24"/>
          <w:lang w:eastAsia="ru-RU"/>
        </w:rPr>
        <w:t>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B87C93" w:rsidRPr="008F37B0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Вопросы, не урегулированные настоящим Договором, разрешаются </w:t>
      </w:r>
      <w:r w:rsid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1 - ситуационный план размещения нестационарного торгового объекта М 1:500;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2 – архитектурно</w:t>
      </w:r>
      <w:r w:rsidR="00C134CC" w:rsidRPr="008F37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F37B0">
        <w:rPr>
          <w:rFonts w:ascii="Times New Roman" w:eastAsia="Times New Roman" w:hAnsi="Times New Roman"/>
          <w:sz w:val="24"/>
          <w:szCs w:val="24"/>
          <w:lang w:eastAsia="ru-RU"/>
        </w:rPr>
        <w:t>решение объекта;</w:t>
      </w:r>
    </w:p>
    <w:p w:rsidR="00B47B07" w:rsidRPr="008F37B0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– расчет </w:t>
      </w:r>
      <w:r w:rsidR="0057657F" w:rsidRPr="008F37B0">
        <w:rPr>
          <w:rFonts w:ascii="Times New Roman" w:eastAsia="Times New Roman" w:hAnsi="Times New Roman"/>
          <w:sz w:val="24"/>
          <w:szCs w:val="24"/>
          <w:lang w:eastAsia="ru-RU"/>
        </w:rPr>
        <w:t>размера платы по Договору.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F37B0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7B0" w:rsidRDefault="008F37B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7B0" w:rsidRDefault="008F37B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7B0" w:rsidRDefault="008F37B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7B0" w:rsidRDefault="008F37B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7B0" w:rsidRDefault="008F37B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7B0" w:rsidRDefault="008F37B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7B0" w:rsidRPr="008F37B0" w:rsidRDefault="008F37B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F37B0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CD7DCE" w:rsidRPr="008F37B0" w:rsidRDefault="00CD7DCE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8F37B0" w:rsidTr="00B87C93">
        <w:trPr>
          <w:trHeight w:val="291"/>
        </w:trPr>
        <w:tc>
          <w:tcPr>
            <w:tcW w:w="4689" w:type="dxa"/>
          </w:tcPr>
          <w:p w:rsidR="0016629B" w:rsidRPr="008F37B0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F37B0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8F37B0" w:rsidRDefault="00D27EBB" w:rsidP="009C50A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F37B0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8F37B0" w:rsidTr="004F062D">
        <w:trPr>
          <w:trHeight w:val="80"/>
        </w:trPr>
        <w:tc>
          <w:tcPr>
            <w:tcW w:w="4689" w:type="dxa"/>
          </w:tcPr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 xml:space="preserve">Администрация Одинцовского </w:t>
            </w:r>
          </w:p>
          <w:p w:rsidR="0016629B" w:rsidRPr="008F37B0" w:rsidRDefault="00D35B33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>г</w:t>
            </w:r>
            <w:r w:rsidR="0043596D" w:rsidRPr="008F37B0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 xml:space="preserve">143000, Московская обл.,                               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>г. Одинцово,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 xml:space="preserve">ул. Маршала Жукова, д. 28, 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 xml:space="preserve">тел.: 8-495-596-14-32, 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 xml:space="preserve">факс: 8-495-599-71-32, 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F37B0">
              <w:rPr>
                <w:rFonts w:ascii="Times New Roman" w:hAnsi="Times New Roman"/>
                <w:sz w:val="24"/>
                <w:szCs w:val="24"/>
              </w:rPr>
              <w:t>-</w:t>
            </w:r>
            <w:r w:rsidRPr="008F37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F37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8F37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proofErr w:type="spellEnd"/>
              <w:r w:rsidRPr="008F37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8F37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odin</w:t>
              </w:r>
              <w:proofErr w:type="spellEnd"/>
              <w:r w:rsidRPr="008F37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F37B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D872C6" w:rsidRPr="008F37B0">
              <w:rPr>
                <w:rFonts w:ascii="Times New Roman" w:hAnsi="Times New Roman"/>
                <w:sz w:val="24"/>
                <w:szCs w:val="24"/>
              </w:rPr>
              <w:t>04034378</w:t>
            </w:r>
          </w:p>
          <w:p w:rsidR="0016629B" w:rsidRPr="008F37B0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7B0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spellEnd"/>
            <w:r w:rsidRPr="008F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C6" w:rsidRPr="008F37B0">
              <w:rPr>
                <w:rFonts w:ascii="Times New Roman" w:hAnsi="Times New Roman"/>
                <w:sz w:val="24"/>
                <w:szCs w:val="24"/>
              </w:rPr>
              <w:t>1025004066966</w:t>
            </w:r>
          </w:p>
          <w:p w:rsidR="0016629B" w:rsidRPr="008F37B0" w:rsidRDefault="0016629B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7B0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spellStart"/>
            <w:r w:rsidRPr="008F37B0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spellEnd"/>
            <w:r w:rsidRPr="008F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25" w:rsidRPr="008F37B0">
              <w:rPr>
                <w:rFonts w:ascii="Times New Roman" w:hAnsi="Times New Roman"/>
                <w:sz w:val="24"/>
                <w:szCs w:val="24"/>
              </w:rPr>
              <w:t>5032004222/503201001</w:t>
            </w:r>
          </w:p>
          <w:p w:rsidR="00B15171" w:rsidRPr="008F37B0" w:rsidRDefault="00B15171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16629B" w:rsidRPr="008F37B0" w:rsidRDefault="00B15171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F37B0"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B5A7" wp14:editId="5BFB92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129898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16629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16629B" w:rsidRPr="00D93E1C" w:rsidRDefault="0016629B" w:rsidP="009C50A2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 </w:t>
                                  </w:r>
                                </w:p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.                                           </w:t>
                                  </w:r>
                                </w:p>
                                <w:p w:rsidR="0016629B" w:rsidRDefault="0016629B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.7pt;margin-top:10.25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CJ8thDeAAAACQEAAA8AAAAAAAAAAAAAAAAAfgQAAGRycy9kb3du&#10;cmV2LnhtbFBLBQYAAAAABAAEAPMAAACJBQAAAAA=&#10;" filled="f" stroked="f">
                      <v:textbox>
                        <w:txbxContent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16629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16629B" w:rsidRPr="00D93E1C" w:rsidRDefault="0016629B" w:rsidP="009C50A2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 </w:t>
                            </w:r>
                          </w:p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.                                           </w:t>
                            </w:r>
                          </w:p>
                          <w:p w:rsidR="0016629B" w:rsidRDefault="0016629B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8F37B0" w:rsidTr="0025023E">
        <w:trPr>
          <w:trHeight w:val="80"/>
        </w:trPr>
        <w:tc>
          <w:tcPr>
            <w:tcW w:w="4689" w:type="dxa"/>
          </w:tcPr>
          <w:p w:rsidR="00B67D67" w:rsidRPr="008F37B0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7B0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____________________ </w:t>
            </w:r>
          </w:p>
          <w:p w:rsidR="00B67D67" w:rsidRPr="008F37B0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7B0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spellStart"/>
            <w:r w:rsidRPr="008F37B0">
              <w:rPr>
                <w:rFonts w:ascii="Times New Roman" w:eastAsiaTheme="minorHAnsi" w:hAnsi="Times New Roman"/>
                <w:sz w:val="24"/>
                <w:szCs w:val="24"/>
              </w:rPr>
              <w:t>М.П</w:t>
            </w:r>
            <w:proofErr w:type="spellEnd"/>
            <w:r w:rsidRPr="008F37B0">
              <w:rPr>
                <w:rFonts w:ascii="Times New Roman" w:eastAsiaTheme="minorHAnsi" w:hAnsi="Times New Roman"/>
                <w:sz w:val="24"/>
                <w:szCs w:val="24"/>
              </w:rPr>
              <w:t xml:space="preserve">.                                           </w:t>
            </w:r>
          </w:p>
          <w:p w:rsidR="00B67D67" w:rsidRPr="008F37B0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7B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</w:p>
          <w:p w:rsidR="00B67D67" w:rsidRPr="008F37B0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7D67" w:rsidRPr="008F37B0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7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CD7DCE" w:rsidRPr="008F37B0" w:rsidRDefault="00CD7DCE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7B07" w:rsidRPr="008F37B0" w:rsidRDefault="00D27EBB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37B0" w:rsidRDefault="008F37B0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37B0" w:rsidRDefault="008F37B0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D27EBB" w:rsidRPr="008F37B0">
        <w:rPr>
          <w:rFonts w:ascii="Times New Roman" w:hAnsi="Times New Roman"/>
          <w:sz w:val="24"/>
          <w:szCs w:val="24"/>
          <w:lang w:eastAsia="ru-RU"/>
        </w:rPr>
        <w:t>П</w:t>
      </w:r>
      <w:r w:rsidR="0016629B" w:rsidRPr="008F37B0">
        <w:rPr>
          <w:rFonts w:ascii="Times New Roman" w:hAnsi="Times New Roman"/>
          <w:sz w:val="24"/>
          <w:szCs w:val="24"/>
          <w:lang w:eastAsia="ru-RU"/>
        </w:rPr>
        <w:t xml:space="preserve">риложение № 1 к договору № </w:t>
      </w:r>
      <w:r w:rsidR="009C50A2" w:rsidRPr="008F37B0">
        <w:rPr>
          <w:rFonts w:ascii="Times New Roman" w:hAnsi="Times New Roman"/>
          <w:sz w:val="24"/>
          <w:szCs w:val="24"/>
          <w:lang w:eastAsia="ru-RU"/>
        </w:rPr>
        <w:t>__</w:t>
      </w:r>
    </w:p>
    <w:p w:rsidR="0016629B" w:rsidRPr="008F37B0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C134CC"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8F37B0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9C50A2" w:rsidRPr="008F37B0">
        <w:rPr>
          <w:rFonts w:ascii="Times New Roman" w:hAnsi="Times New Roman"/>
          <w:sz w:val="24"/>
          <w:szCs w:val="24"/>
          <w:lang w:eastAsia="ru-RU"/>
        </w:rPr>
        <w:t>__</w:t>
      </w:r>
      <w:r w:rsidRPr="008F37B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50A2" w:rsidRPr="008F37B0">
        <w:rPr>
          <w:rFonts w:ascii="Times New Roman" w:hAnsi="Times New Roman"/>
          <w:sz w:val="24"/>
          <w:szCs w:val="24"/>
          <w:lang w:eastAsia="ru-RU"/>
        </w:rPr>
        <w:t>________</w:t>
      </w:r>
      <w:r w:rsidR="008D35F5" w:rsidRPr="008F3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F37B0">
        <w:rPr>
          <w:rFonts w:ascii="Times New Roman" w:hAnsi="Times New Roman"/>
          <w:sz w:val="24"/>
          <w:szCs w:val="24"/>
          <w:lang w:eastAsia="ru-RU"/>
        </w:rPr>
        <w:t>202</w:t>
      </w:r>
      <w:r w:rsidR="00B47B07" w:rsidRPr="008F37B0">
        <w:rPr>
          <w:rFonts w:ascii="Times New Roman" w:hAnsi="Times New Roman"/>
          <w:sz w:val="24"/>
          <w:szCs w:val="24"/>
          <w:lang w:eastAsia="ru-RU"/>
        </w:rPr>
        <w:t>1</w:t>
      </w:r>
      <w:r w:rsidRPr="008F37B0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Ситуационный план размещения нестационарного 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торгового объекта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B87C93"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8F37B0">
        <w:rPr>
          <w:rFonts w:ascii="Times New Roman" w:eastAsia="Times New Roman" w:hAnsi="Times New Roman"/>
          <w:b/>
          <w:sz w:val="24"/>
          <w:szCs w:val="24"/>
          <w:lang w:eastAsia="ru-RU"/>
        </w:rPr>
        <w:t>:500</w:t>
      </w: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7B0" w:rsidRPr="008F37B0" w:rsidRDefault="008F37B0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5B33" w:rsidRPr="008F37B0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7DCE" w:rsidRPr="008F37B0" w:rsidRDefault="00CD7DCE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652B" w:rsidRPr="008F37B0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7C93" w:rsidRPr="008F37B0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договору №</w:t>
      </w:r>
      <w:r w:rsidR="008D35F5" w:rsidRPr="008F3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F37B0">
        <w:rPr>
          <w:rFonts w:ascii="Times New Roman" w:hAnsi="Times New Roman"/>
          <w:sz w:val="24"/>
          <w:szCs w:val="24"/>
          <w:lang w:eastAsia="ru-RU"/>
        </w:rPr>
        <w:t>__</w:t>
      </w:r>
      <w:r w:rsidRPr="008F37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C93" w:rsidRPr="008F37B0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47B07" w:rsidRPr="008F37B0">
        <w:rPr>
          <w:rFonts w:ascii="Times New Roman" w:hAnsi="Times New Roman"/>
          <w:sz w:val="24"/>
          <w:szCs w:val="24"/>
          <w:lang w:eastAsia="ru-RU"/>
        </w:rPr>
        <w:t xml:space="preserve">              от «__» ________ 2021 года</w:t>
      </w:r>
    </w:p>
    <w:p w:rsidR="0016629B" w:rsidRPr="008F37B0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Pr="008F37B0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34CC" w:rsidRPr="008F37B0" w:rsidRDefault="00B87C93" w:rsidP="00B87C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>Архитектурн</w:t>
      </w:r>
      <w:r w:rsidR="00C134CC" w:rsidRPr="008F37B0">
        <w:rPr>
          <w:rFonts w:ascii="Times New Roman" w:hAnsi="Times New Roman"/>
          <w:sz w:val="24"/>
          <w:szCs w:val="24"/>
          <w:lang w:eastAsia="ru-RU"/>
        </w:rPr>
        <w:t>ое решение объекта</w:t>
      </w: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hAnsi="Times New Roman"/>
          <w:b/>
          <w:sz w:val="24"/>
          <w:szCs w:val="24"/>
          <w:lang w:eastAsia="ru-RU"/>
        </w:rPr>
        <w:t>ЕЛОЧНЫЙ БАЗАР</w:t>
      </w: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>ОПИСАНИЕ</w:t>
      </w: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-        Высота баннера  - </w:t>
      </w:r>
      <w:proofErr w:type="spellStart"/>
      <w:r w:rsidRPr="008F37B0">
        <w:rPr>
          <w:rFonts w:ascii="Times New Roman" w:hAnsi="Times New Roman"/>
          <w:sz w:val="24"/>
          <w:szCs w:val="24"/>
          <w:lang w:eastAsia="ru-RU"/>
        </w:rPr>
        <w:t>1,0м</w:t>
      </w:r>
      <w:proofErr w:type="spellEnd"/>
      <w:r w:rsidRPr="008F37B0">
        <w:rPr>
          <w:rFonts w:ascii="Times New Roman" w:hAnsi="Times New Roman"/>
          <w:sz w:val="24"/>
          <w:szCs w:val="24"/>
          <w:lang w:eastAsia="ru-RU"/>
        </w:rPr>
        <w:t>.</w:t>
      </w: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>-     Верхнее поле: красное, высота 700 мм.  Шрифт слова «Елки» -</w:t>
      </w:r>
      <w:r w:rsidRPr="008F37B0">
        <w:rPr>
          <w:rFonts w:ascii="Times New Roman" w:hAnsi="Times New Roman"/>
          <w:sz w:val="24"/>
          <w:szCs w:val="24"/>
          <w:lang w:val="en-US" w:eastAsia="ru-RU"/>
        </w:rPr>
        <w:t>ARIAL</w:t>
      </w:r>
      <w:r w:rsidRPr="008F37B0">
        <w:rPr>
          <w:rFonts w:ascii="Times New Roman" w:hAnsi="Times New Roman"/>
          <w:sz w:val="24"/>
          <w:szCs w:val="24"/>
          <w:lang w:eastAsia="ru-RU"/>
        </w:rPr>
        <w:t xml:space="preserve">, высота – </w:t>
      </w:r>
      <w:r w:rsidR="00EC6BDE" w:rsidRPr="008F37B0">
        <w:rPr>
          <w:rFonts w:ascii="Times New Roman" w:hAnsi="Times New Roman"/>
          <w:sz w:val="24"/>
          <w:szCs w:val="24"/>
          <w:lang w:eastAsia="ru-RU"/>
        </w:rPr>
        <w:t>4</w:t>
      </w:r>
      <w:r w:rsidRPr="008F37B0">
        <w:rPr>
          <w:rFonts w:ascii="Times New Roman" w:hAnsi="Times New Roman"/>
          <w:sz w:val="24"/>
          <w:szCs w:val="24"/>
          <w:lang w:eastAsia="ru-RU"/>
        </w:rPr>
        <w:t>50 мм.</w:t>
      </w: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>-        Нижнее поле: зеленое, высота 300 мм. Шрифт слов «С НОВЫМ ГОДОМ» - АР</w:t>
      </w:r>
      <w:r w:rsidRPr="008F37B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F37B0">
        <w:rPr>
          <w:rFonts w:ascii="Times New Roman" w:hAnsi="Times New Roman"/>
          <w:sz w:val="24"/>
          <w:szCs w:val="24"/>
          <w:lang w:eastAsia="ru-RU"/>
        </w:rPr>
        <w:t>АЛ, высота – 150 мм.</w:t>
      </w: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F37B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Pr="008F37B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7B0" w:rsidRDefault="008F37B0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7B0" w:rsidRDefault="008F37B0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7B0" w:rsidRDefault="008F37B0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7B0" w:rsidRDefault="008F37B0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7B0" w:rsidRDefault="008F37B0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F37B0" w:rsidRPr="008F37B0" w:rsidRDefault="008F37B0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5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к договору № __ </w:t>
      </w:r>
    </w:p>
    <w:p w:rsidR="0057657F" w:rsidRPr="008F37B0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«__» ________ 2021 года</w:t>
      </w:r>
    </w:p>
    <w:p w:rsidR="0057657F" w:rsidRPr="008F37B0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37B0">
        <w:rPr>
          <w:rFonts w:ascii="Times New Roman" w:hAnsi="Times New Roman"/>
          <w:b/>
          <w:sz w:val="24"/>
          <w:szCs w:val="24"/>
          <w:lang w:eastAsia="ru-RU"/>
        </w:rPr>
        <w:t>РАСЧЕТ</w:t>
      </w: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размера платы по договору на право размещения </w:t>
      </w: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нестационарного торгового объекта </w:t>
      </w:r>
      <w:r w:rsidRPr="008F37B0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елочной продукции на территории Одинцовского городского округа Московской области в 2021 году</w:t>
      </w:r>
      <w:r w:rsidRPr="008F37B0">
        <w:rPr>
          <w:rFonts w:ascii="Times New Roman" w:hAnsi="Times New Roman"/>
          <w:sz w:val="24"/>
          <w:szCs w:val="24"/>
          <w:lang w:eastAsia="ru-RU"/>
        </w:rPr>
        <w:t>,</w:t>
      </w: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>Хозяйствующий субъект</w:t>
      </w:r>
      <w:r w:rsidRPr="008F37B0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8F37B0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Место размещения специализированного нестационарного торгового объекта: </w:t>
      </w:r>
      <w:r w:rsidR="003D0B8E" w:rsidRPr="008F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Московская область, Од</w:t>
      </w:r>
      <w:r w:rsidR="008F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инцовский городской округ,</w:t>
      </w:r>
      <w:r w:rsidR="003D0B8E" w:rsidRPr="008F37B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п. Сосны,  около д. 21</w:t>
      </w:r>
    </w:p>
    <w:p w:rsidR="003D0B8E" w:rsidRPr="008F37B0" w:rsidRDefault="003D0B8E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Площадь специализированного нестационарного торгового объекта: </w:t>
      </w:r>
      <w:r w:rsidRPr="008F37B0">
        <w:rPr>
          <w:rFonts w:ascii="Times New Roman" w:hAnsi="Times New Roman"/>
          <w:sz w:val="24"/>
          <w:szCs w:val="24"/>
          <w:u w:val="single"/>
          <w:lang w:eastAsia="ru-RU"/>
        </w:rPr>
        <w:t xml:space="preserve">15 </w:t>
      </w:r>
      <w:proofErr w:type="spellStart"/>
      <w:r w:rsidRPr="008F37B0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Pr="008F37B0">
        <w:rPr>
          <w:rFonts w:ascii="Times New Roman" w:hAnsi="Times New Roman"/>
          <w:sz w:val="24"/>
          <w:szCs w:val="24"/>
          <w:lang w:eastAsia="ru-RU"/>
        </w:rPr>
        <w:t>.</w:t>
      </w: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Ассортимент реализуемых товаров: </w:t>
      </w:r>
      <w:r w:rsidRPr="008F37B0">
        <w:rPr>
          <w:rFonts w:ascii="Times New Roman" w:hAnsi="Times New Roman"/>
          <w:sz w:val="24"/>
          <w:szCs w:val="24"/>
          <w:u w:val="single"/>
          <w:lang w:eastAsia="ru-RU"/>
        </w:rPr>
        <w:t>елочная продукция.</w:t>
      </w: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lang w:eastAsia="ru-RU"/>
        </w:rPr>
        <w:t xml:space="preserve">Форма для расчета размера платы по Договору: </w:t>
      </w:r>
    </w:p>
    <w:p w:rsidR="0057657F" w:rsidRPr="008F37B0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7B0">
        <w:rPr>
          <w:rFonts w:ascii="Times New Roman" w:hAnsi="Times New Roman"/>
          <w:sz w:val="24"/>
          <w:szCs w:val="24"/>
          <w:u w:val="single"/>
          <w:lang w:eastAsia="ru-RU"/>
        </w:rPr>
        <w:t>Расчет платы по договору за 1 месяц (рублей) рассчитан на основании предложенной Победителем эле</w:t>
      </w:r>
      <w:r w:rsidR="003D0B8E" w:rsidRPr="008F37B0">
        <w:rPr>
          <w:rFonts w:ascii="Times New Roman" w:hAnsi="Times New Roman"/>
          <w:sz w:val="24"/>
          <w:szCs w:val="24"/>
          <w:u w:val="single"/>
          <w:lang w:eastAsia="ru-RU"/>
        </w:rPr>
        <w:t>ктронного Аукциона цены Лота № 6</w:t>
      </w:r>
      <w:r w:rsidR="008F37B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8F37B0">
        <w:rPr>
          <w:rFonts w:ascii="Times New Roman" w:hAnsi="Times New Roman"/>
          <w:sz w:val="24"/>
          <w:szCs w:val="24"/>
          <w:u w:val="single"/>
          <w:lang w:eastAsia="ru-RU"/>
        </w:rPr>
        <w:t>или начал</w:t>
      </w:r>
      <w:r w:rsidR="003D0B8E" w:rsidRPr="008F37B0">
        <w:rPr>
          <w:rFonts w:ascii="Times New Roman" w:hAnsi="Times New Roman"/>
          <w:sz w:val="24"/>
          <w:szCs w:val="24"/>
          <w:u w:val="single"/>
          <w:lang w:eastAsia="ru-RU"/>
        </w:rPr>
        <w:t>ьной (минимальной) цены Лота № 6</w:t>
      </w:r>
      <w:r w:rsidRPr="008F37B0">
        <w:rPr>
          <w:rFonts w:ascii="Times New Roman" w:hAnsi="Times New Roman"/>
          <w:sz w:val="24"/>
          <w:szCs w:val="24"/>
          <w:u w:val="single"/>
          <w:lang w:eastAsia="ru-RU"/>
        </w:rPr>
        <w:t xml:space="preserve"> для Единственного участника электронного Аукциона по данному адресному ориентиру</w:t>
      </w:r>
      <w:r w:rsidRPr="008F37B0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57657F" w:rsidRPr="008F37B0" w:rsidTr="00EF2356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57657F" w:rsidRPr="008F37B0" w:rsidTr="00EF2356">
              <w:trPr>
                <w:trHeight w:val="2549"/>
              </w:trPr>
              <w:tc>
                <w:tcPr>
                  <w:tcW w:w="4128" w:type="dxa"/>
                </w:tcPr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37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 (подпись) </w:t>
                  </w: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8F37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F37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37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_________________(подпись) </w:t>
                  </w: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F37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8F37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F37B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57657F" w:rsidRPr="008F37B0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57657F" w:rsidRPr="008F37B0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4" w:type="dxa"/>
          </w:tcPr>
          <w:p w:rsidR="0057657F" w:rsidRPr="008F37B0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57657F" w:rsidRPr="008F37B0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657F" w:rsidRPr="008F37B0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F37B0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57657F" w:rsidRPr="008F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545CF"/>
    <w:rsid w:val="0016629B"/>
    <w:rsid w:val="001A7164"/>
    <w:rsid w:val="001C423A"/>
    <w:rsid w:val="001E0F4F"/>
    <w:rsid w:val="0021570A"/>
    <w:rsid w:val="0025023E"/>
    <w:rsid w:val="00257A60"/>
    <w:rsid w:val="00285CAD"/>
    <w:rsid w:val="002A4424"/>
    <w:rsid w:val="00303FBA"/>
    <w:rsid w:val="003A1596"/>
    <w:rsid w:val="003B1F9D"/>
    <w:rsid w:val="003B4443"/>
    <w:rsid w:val="003D0B8E"/>
    <w:rsid w:val="003D1A01"/>
    <w:rsid w:val="0043596D"/>
    <w:rsid w:val="004951A9"/>
    <w:rsid w:val="004A2DB4"/>
    <w:rsid w:val="004B0084"/>
    <w:rsid w:val="004B67B0"/>
    <w:rsid w:val="004C2929"/>
    <w:rsid w:val="004F062D"/>
    <w:rsid w:val="004F2F63"/>
    <w:rsid w:val="00536339"/>
    <w:rsid w:val="00542A63"/>
    <w:rsid w:val="0055116E"/>
    <w:rsid w:val="0055548C"/>
    <w:rsid w:val="0057657F"/>
    <w:rsid w:val="005864CB"/>
    <w:rsid w:val="00587995"/>
    <w:rsid w:val="005B364F"/>
    <w:rsid w:val="005F5556"/>
    <w:rsid w:val="00605035"/>
    <w:rsid w:val="00644C9B"/>
    <w:rsid w:val="006724A3"/>
    <w:rsid w:val="006C13D3"/>
    <w:rsid w:val="007575C8"/>
    <w:rsid w:val="007A76FF"/>
    <w:rsid w:val="00810D2D"/>
    <w:rsid w:val="00817C86"/>
    <w:rsid w:val="00820F46"/>
    <w:rsid w:val="00870687"/>
    <w:rsid w:val="008D35F5"/>
    <w:rsid w:val="008F0FA3"/>
    <w:rsid w:val="008F37B0"/>
    <w:rsid w:val="00985FC1"/>
    <w:rsid w:val="009B2537"/>
    <w:rsid w:val="009C50A2"/>
    <w:rsid w:val="00A21FCE"/>
    <w:rsid w:val="00A26DCD"/>
    <w:rsid w:val="00A400D1"/>
    <w:rsid w:val="00A630E9"/>
    <w:rsid w:val="00AB6664"/>
    <w:rsid w:val="00B04885"/>
    <w:rsid w:val="00B15171"/>
    <w:rsid w:val="00B2310B"/>
    <w:rsid w:val="00B47B07"/>
    <w:rsid w:val="00B56986"/>
    <w:rsid w:val="00B67D67"/>
    <w:rsid w:val="00B87C93"/>
    <w:rsid w:val="00B92A9F"/>
    <w:rsid w:val="00B96369"/>
    <w:rsid w:val="00BA3E9D"/>
    <w:rsid w:val="00BB6D2A"/>
    <w:rsid w:val="00BC1B25"/>
    <w:rsid w:val="00BE6F95"/>
    <w:rsid w:val="00BE7F2E"/>
    <w:rsid w:val="00C134CC"/>
    <w:rsid w:val="00C61D05"/>
    <w:rsid w:val="00C63F20"/>
    <w:rsid w:val="00CB450F"/>
    <w:rsid w:val="00CD7DCE"/>
    <w:rsid w:val="00CF19EA"/>
    <w:rsid w:val="00D23C23"/>
    <w:rsid w:val="00D27EBB"/>
    <w:rsid w:val="00D35B33"/>
    <w:rsid w:val="00D40579"/>
    <w:rsid w:val="00D472A7"/>
    <w:rsid w:val="00D5652B"/>
    <w:rsid w:val="00D819EE"/>
    <w:rsid w:val="00D872C6"/>
    <w:rsid w:val="00D93E1C"/>
    <w:rsid w:val="00DD4044"/>
    <w:rsid w:val="00E03309"/>
    <w:rsid w:val="00E61B70"/>
    <w:rsid w:val="00E627E9"/>
    <w:rsid w:val="00EB02E6"/>
    <w:rsid w:val="00EC35F4"/>
    <w:rsid w:val="00EC6BDE"/>
    <w:rsid w:val="00ED4F4A"/>
    <w:rsid w:val="00F62780"/>
    <w:rsid w:val="00FA77F9"/>
    <w:rsid w:val="00FB613C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25A4"/>
  <w15:docId w15:val="{C23169F3-B645-4380-8FC7-BB26E2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2021-10-22T08:58:00Z</cp:lastPrinted>
  <dcterms:created xsi:type="dcterms:W3CDTF">2021-10-20T12:32:00Z</dcterms:created>
  <dcterms:modified xsi:type="dcterms:W3CDTF">2021-10-26T12:12:00Z</dcterms:modified>
</cp:coreProperties>
</file>