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B9" w:rsidRPr="001E46B9" w:rsidRDefault="001E46B9" w:rsidP="001E46B9">
      <w:pPr>
        <w:jc w:val="center"/>
        <w:rPr>
          <w:rFonts w:ascii="Arial" w:eastAsia="Calibri" w:hAnsi="Arial" w:cs="Arial"/>
          <w:sz w:val="24"/>
          <w:szCs w:val="24"/>
        </w:rPr>
      </w:pPr>
      <w:r w:rsidRPr="001E46B9">
        <w:rPr>
          <w:rFonts w:ascii="Arial" w:eastAsia="Calibri" w:hAnsi="Arial" w:cs="Arial"/>
          <w:sz w:val="24"/>
          <w:szCs w:val="24"/>
        </w:rPr>
        <w:t>АДМИНИСТРАЦИЯ</w:t>
      </w:r>
    </w:p>
    <w:p w:rsidR="001E46B9" w:rsidRPr="001E46B9" w:rsidRDefault="001E46B9" w:rsidP="001E46B9">
      <w:pPr>
        <w:jc w:val="center"/>
        <w:rPr>
          <w:rFonts w:ascii="Arial" w:eastAsia="Calibri" w:hAnsi="Arial" w:cs="Arial"/>
          <w:sz w:val="24"/>
          <w:szCs w:val="24"/>
        </w:rPr>
      </w:pPr>
      <w:r w:rsidRPr="001E46B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1E46B9" w:rsidRPr="001E46B9" w:rsidRDefault="001E46B9" w:rsidP="001E46B9">
      <w:pPr>
        <w:jc w:val="center"/>
        <w:rPr>
          <w:rFonts w:ascii="Arial" w:eastAsia="Calibri" w:hAnsi="Arial" w:cs="Arial"/>
          <w:sz w:val="24"/>
          <w:szCs w:val="24"/>
        </w:rPr>
      </w:pPr>
      <w:r w:rsidRPr="001E46B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1E46B9" w:rsidRPr="001E46B9" w:rsidRDefault="001E46B9" w:rsidP="001E46B9">
      <w:pPr>
        <w:jc w:val="center"/>
        <w:rPr>
          <w:rFonts w:ascii="Arial" w:eastAsia="Calibri" w:hAnsi="Arial" w:cs="Arial"/>
          <w:sz w:val="24"/>
          <w:szCs w:val="24"/>
        </w:rPr>
      </w:pPr>
      <w:r w:rsidRPr="001E46B9">
        <w:rPr>
          <w:rFonts w:ascii="Arial" w:eastAsia="Calibri" w:hAnsi="Arial" w:cs="Arial"/>
          <w:sz w:val="24"/>
          <w:szCs w:val="24"/>
        </w:rPr>
        <w:t>ПОСТАНОВЛЕНИЕ</w:t>
      </w:r>
    </w:p>
    <w:p w:rsidR="008C2558" w:rsidRPr="001E46B9" w:rsidRDefault="001E46B9" w:rsidP="001E46B9">
      <w:pPr>
        <w:pStyle w:val="1"/>
        <w:jc w:val="center"/>
        <w:rPr>
          <w:rFonts w:ascii="Arial" w:hAnsi="Arial" w:cs="Arial"/>
          <w:b w:val="0"/>
          <w:noProof/>
          <w:sz w:val="24"/>
          <w:szCs w:val="24"/>
        </w:rPr>
      </w:pPr>
      <w:r w:rsidRPr="001E46B9">
        <w:rPr>
          <w:rFonts w:ascii="Arial" w:hAnsi="Arial" w:cs="Arial"/>
          <w:b w:val="0"/>
          <w:noProof/>
          <w:sz w:val="24"/>
          <w:szCs w:val="24"/>
        </w:rPr>
        <w:t>31.01.2023 № 405</w:t>
      </w:r>
    </w:p>
    <w:p w:rsidR="00121008" w:rsidRDefault="00121008" w:rsidP="00121008"/>
    <w:p w:rsidR="008C2558" w:rsidRPr="00A467E7" w:rsidRDefault="008C2558" w:rsidP="00FC6230">
      <w:pPr>
        <w:ind w:right="1416"/>
        <w:jc w:val="center"/>
        <w:rPr>
          <w:sz w:val="16"/>
          <w:szCs w:val="16"/>
        </w:rPr>
      </w:pPr>
    </w:p>
    <w:p w:rsidR="008C2558" w:rsidRPr="00A467E7" w:rsidRDefault="008C2558" w:rsidP="00FC6230">
      <w:pPr>
        <w:ind w:right="1416"/>
        <w:jc w:val="center"/>
        <w:rPr>
          <w:sz w:val="22"/>
          <w:szCs w:val="22"/>
        </w:rPr>
      </w:pPr>
    </w:p>
    <w:p w:rsidR="00CF09D8" w:rsidRPr="00121008" w:rsidRDefault="00CF09D8" w:rsidP="009C3A7A">
      <w:pPr>
        <w:ind w:right="-59"/>
        <w:jc w:val="center"/>
        <w:rPr>
          <w:bCs/>
          <w:sz w:val="28"/>
          <w:szCs w:val="28"/>
        </w:rPr>
      </w:pPr>
      <w:r w:rsidRPr="00121008">
        <w:rPr>
          <w:sz w:val="28"/>
          <w:szCs w:val="28"/>
        </w:rPr>
        <w:t>Об организации оказания муниципальных услуг в социальной</w:t>
      </w:r>
      <w:r w:rsidR="00121008" w:rsidRPr="00121008">
        <w:rPr>
          <w:sz w:val="28"/>
          <w:szCs w:val="28"/>
        </w:rPr>
        <w:t xml:space="preserve"> </w:t>
      </w:r>
      <w:r w:rsidRPr="00121008">
        <w:rPr>
          <w:sz w:val="28"/>
          <w:szCs w:val="28"/>
        </w:rPr>
        <w:t>сфере при формировании муниципального социального заказа на оказание муниципальных услуг в социальной сфере</w:t>
      </w:r>
      <w:r w:rsidRPr="00121008" w:rsidDel="00A9596B">
        <w:rPr>
          <w:sz w:val="28"/>
          <w:szCs w:val="28"/>
        </w:rPr>
        <w:t xml:space="preserve"> </w:t>
      </w:r>
      <w:r w:rsidRPr="00121008">
        <w:rPr>
          <w:sz w:val="28"/>
          <w:szCs w:val="28"/>
        </w:rPr>
        <w:t xml:space="preserve">на территории </w:t>
      </w:r>
      <w:r w:rsidR="00121008" w:rsidRPr="00121008">
        <w:rPr>
          <w:sz w:val="28"/>
          <w:szCs w:val="28"/>
        </w:rPr>
        <w:t>Одинцовского г</w:t>
      </w:r>
      <w:r w:rsidRPr="00121008">
        <w:rPr>
          <w:sz w:val="28"/>
          <w:szCs w:val="28"/>
        </w:rPr>
        <w:t xml:space="preserve">ородского округа </w:t>
      </w:r>
      <w:r w:rsidR="00121008" w:rsidRPr="00121008">
        <w:rPr>
          <w:sz w:val="28"/>
          <w:szCs w:val="28"/>
        </w:rPr>
        <w:t>Московской области</w:t>
      </w:r>
    </w:p>
    <w:p w:rsidR="008C2558" w:rsidRPr="00370204" w:rsidRDefault="008C2558" w:rsidP="00675C2A">
      <w:pPr>
        <w:spacing w:line="360" w:lineRule="auto"/>
        <w:jc w:val="both"/>
        <w:rPr>
          <w:b/>
          <w:bCs/>
          <w:sz w:val="24"/>
          <w:szCs w:val="24"/>
        </w:rPr>
      </w:pPr>
      <w:r w:rsidRPr="00A467E7">
        <w:rPr>
          <w:b/>
          <w:bCs/>
          <w:sz w:val="25"/>
          <w:szCs w:val="25"/>
        </w:rPr>
        <w:tab/>
      </w:r>
    </w:p>
    <w:p w:rsidR="00CF09D8" w:rsidRPr="00125D3A" w:rsidRDefault="00CF09D8" w:rsidP="00125D3A">
      <w:pPr>
        <w:pStyle w:val="11"/>
        <w:shd w:val="clear" w:color="auto" w:fill="auto"/>
        <w:tabs>
          <w:tab w:val="left" w:pos="1216"/>
        </w:tabs>
        <w:ind w:firstLine="709"/>
        <w:jc w:val="both"/>
        <w:rPr>
          <w:sz w:val="28"/>
          <w:szCs w:val="28"/>
        </w:rPr>
      </w:pPr>
      <w:r w:rsidRPr="00125D3A">
        <w:rPr>
          <w:sz w:val="28"/>
          <w:szCs w:val="28"/>
          <w:lang w:eastAsia="en-US"/>
        </w:rPr>
        <w:t xml:space="preserve">В соответствии </w:t>
      </w:r>
      <w:r w:rsidRPr="00125D3A">
        <w:rPr>
          <w:sz w:val="28"/>
          <w:szCs w:val="28"/>
        </w:rPr>
        <w:t>с</w:t>
      </w:r>
      <w:r w:rsidRPr="00125D3A">
        <w:rPr>
          <w:sz w:val="28"/>
          <w:szCs w:val="28"/>
          <w:lang w:eastAsia="en-US"/>
        </w:rPr>
        <w:t xml:space="preserve"> частью 3 стат</w:t>
      </w:r>
      <w:r w:rsidR="00AD5671" w:rsidRPr="00125D3A">
        <w:rPr>
          <w:sz w:val="28"/>
          <w:szCs w:val="28"/>
          <w:lang w:eastAsia="en-US"/>
        </w:rPr>
        <w:t>ьи 28 Федерального закона от 13.07.2020</w:t>
      </w:r>
      <w:r w:rsidRPr="00125D3A">
        <w:rPr>
          <w:sz w:val="28"/>
          <w:szCs w:val="28"/>
          <w:lang w:eastAsia="en-US"/>
        </w:rPr>
        <w:t xml:space="preserve"> №</w:t>
      </w:r>
      <w:r w:rsidR="00AD5671" w:rsidRPr="00125D3A">
        <w:rPr>
          <w:sz w:val="28"/>
          <w:szCs w:val="28"/>
          <w:lang w:eastAsia="en-US"/>
        </w:rPr>
        <w:t> </w:t>
      </w:r>
      <w:r w:rsidRPr="00125D3A">
        <w:rPr>
          <w:sz w:val="28"/>
          <w:szCs w:val="28"/>
          <w:lang w:eastAsia="en-US"/>
        </w:rPr>
        <w:t>189-ФЗ «О государственном (муниципальном) социальном заказе на оказание государственных (муниципальных) услуг в социальной сфере» (далее</w:t>
      </w:r>
      <w:r w:rsidR="00AD5671" w:rsidRPr="00125D3A">
        <w:rPr>
          <w:sz w:val="28"/>
          <w:szCs w:val="28"/>
          <w:lang w:eastAsia="en-US"/>
        </w:rPr>
        <w:t> -</w:t>
      </w:r>
      <w:r w:rsidRPr="00125D3A">
        <w:rPr>
          <w:sz w:val="28"/>
          <w:szCs w:val="28"/>
          <w:lang w:eastAsia="en-US"/>
        </w:rPr>
        <w:t xml:space="preserve"> Федеральный закон), постановлением Правительства Российской Федерации от 13.10.2020 № 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</w:t>
      </w:r>
      <w:r w:rsidRPr="00125D3A">
        <w:rPr>
          <w:sz w:val="28"/>
          <w:szCs w:val="28"/>
        </w:rPr>
        <w:t xml:space="preserve"> Администрация </w:t>
      </w:r>
      <w:r w:rsidR="00121008" w:rsidRPr="00125D3A">
        <w:rPr>
          <w:sz w:val="28"/>
          <w:szCs w:val="28"/>
        </w:rPr>
        <w:t>Одинцовского городского округа Московской области</w:t>
      </w:r>
      <w:r w:rsidR="009C3A7A">
        <w:rPr>
          <w:sz w:val="28"/>
          <w:szCs w:val="28"/>
        </w:rPr>
        <w:t>,</w:t>
      </w:r>
    </w:p>
    <w:p w:rsidR="00FF4443" w:rsidRPr="00125D3A" w:rsidRDefault="00FF4443" w:rsidP="00125D3A">
      <w:pPr>
        <w:ind w:firstLine="600"/>
        <w:jc w:val="both"/>
        <w:rPr>
          <w:sz w:val="28"/>
          <w:szCs w:val="28"/>
        </w:rPr>
      </w:pPr>
    </w:p>
    <w:p w:rsidR="008C2558" w:rsidRPr="00125D3A" w:rsidRDefault="008C2558" w:rsidP="00125D3A">
      <w:pPr>
        <w:jc w:val="center"/>
        <w:rPr>
          <w:sz w:val="28"/>
          <w:szCs w:val="28"/>
        </w:rPr>
      </w:pPr>
      <w:r w:rsidRPr="00125D3A">
        <w:rPr>
          <w:sz w:val="28"/>
          <w:szCs w:val="28"/>
        </w:rPr>
        <w:t>ПОСТАНОВЛЯ</w:t>
      </w:r>
      <w:r w:rsidR="00121008" w:rsidRPr="00125D3A">
        <w:rPr>
          <w:sz w:val="28"/>
          <w:szCs w:val="28"/>
        </w:rPr>
        <w:t>Ю</w:t>
      </w:r>
      <w:r w:rsidRPr="00125D3A">
        <w:rPr>
          <w:sz w:val="28"/>
          <w:szCs w:val="28"/>
        </w:rPr>
        <w:t>:</w:t>
      </w:r>
    </w:p>
    <w:p w:rsidR="00FF4443" w:rsidRPr="00125D3A" w:rsidRDefault="00FF4443" w:rsidP="00125D3A">
      <w:pPr>
        <w:ind w:firstLine="600"/>
        <w:jc w:val="both"/>
        <w:rPr>
          <w:sz w:val="28"/>
          <w:szCs w:val="28"/>
        </w:rPr>
      </w:pPr>
    </w:p>
    <w:p w:rsidR="00CF09D8" w:rsidRPr="00125D3A" w:rsidRDefault="00CF09D8" w:rsidP="00125D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25D3A">
        <w:rPr>
          <w:sz w:val="28"/>
          <w:szCs w:val="28"/>
        </w:rPr>
        <w:t>1.</w:t>
      </w:r>
      <w:r w:rsidRPr="00125D3A">
        <w:rPr>
          <w:sz w:val="28"/>
          <w:szCs w:val="28"/>
          <w:lang w:eastAsia="en-US"/>
        </w:rPr>
        <w:t> </w:t>
      </w:r>
      <w:r w:rsidRPr="00125D3A">
        <w:rPr>
          <w:color w:val="000000"/>
          <w:sz w:val="28"/>
          <w:szCs w:val="28"/>
          <w:lang w:eastAsia="en-US"/>
        </w:rPr>
        <w:t xml:space="preserve">Организовать оказание муниципальных услуг в социальной сфере на территории </w:t>
      </w:r>
      <w:r w:rsidR="009C3A7A">
        <w:rPr>
          <w:color w:val="000000"/>
          <w:sz w:val="28"/>
          <w:szCs w:val="28"/>
          <w:lang w:eastAsia="en-US"/>
        </w:rPr>
        <w:t>Одинцовского г</w:t>
      </w:r>
      <w:r w:rsidRPr="00125D3A">
        <w:rPr>
          <w:color w:val="000000"/>
          <w:sz w:val="28"/>
          <w:szCs w:val="28"/>
          <w:lang w:eastAsia="en-US"/>
        </w:rPr>
        <w:t xml:space="preserve">ородского округа </w:t>
      </w:r>
      <w:r w:rsidR="009C3A7A">
        <w:rPr>
          <w:color w:val="000000"/>
          <w:sz w:val="28"/>
          <w:szCs w:val="28"/>
          <w:lang w:eastAsia="en-US"/>
        </w:rPr>
        <w:t>Московской области</w:t>
      </w:r>
      <w:r w:rsidRPr="00125D3A">
        <w:rPr>
          <w:color w:val="000000"/>
          <w:sz w:val="28"/>
          <w:szCs w:val="28"/>
          <w:lang w:eastAsia="en-US"/>
        </w:rPr>
        <w:t xml:space="preserve"> в соответствии с положениями Федерального закона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4E7CC9">
        <w:rPr>
          <w:color w:val="000000"/>
          <w:sz w:val="28"/>
          <w:szCs w:val="28"/>
          <w:lang w:eastAsia="en-US"/>
        </w:rPr>
        <w:t xml:space="preserve"> </w:t>
      </w:r>
      <w:r w:rsidR="00A357CD">
        <w:rPr>
          <w:color w:val="000000"/>
          <w:sz w:val="28"/>
          <w:szCs w:val="28"/>
          <w:lang w:eastAsia="en-US"/>
        </w:rPr>
        <w:t xml:space="preserve">(далее – муниципальные услуги в социальной сфере) </w:t>
      </w:r>
      <w:r w:rsidR="004E7CC9">
        <w:rPr>
          <w:color w:val="000000"/>
          <w:sz w:val="28"/>
          <w:szCs w:val="28"/>
          <w:lang w:eastAsia="en-US"/>
        </w:rPr>
        <w:t xml:space="preserve">согласно Перечню муниципальных услуг в социальной сфере на территории </w:t>
      </w:r>
      <w:r w:rsidR="004E7CC9" w:rsidRPr="00125D3A">
        <w:rPr>
          <w:sz w:val="28"/>
          <w:szCs w:val="28"/>
        </w:rPr>
        <w:t>Одинцовского городского округа Московской области</w:t>
      </w:r>
      <w:r w:rsidR="004E7CC9">
        <w:rPr>
          <w:sz w:val="28"/>
          <w:szCs w:val="28"/>
        </w:rPr>
        <w:t xml:space="preserve"> в </w:t>
      </w:r>
      <w:r w:rsidR="004E7CC9">
        <w:rPr>
          <w:color w:val="000000"/>
          <w:sz w:val="26"/>
          <w:szCs w:val="26"/>
          <w:lang w:eastAsia="en-US"/>
        </w:rPr>
        <w:t xml:space="preserve"> </w:t>
      </w:r>
      <w:r w:rsidR="004E7CC9" w:rsidRPr="004E7CC9">
        <w:rPr>
          <w:color w:val="000000"/>
          <w:sz w:val="28"/>
          <w:szCs w:val="28"/>
          <w:lang w:eastAsia="en-US"/>
        </w:rPr>
        <w:t xml:space="preserve">соответствии с положениями Федерального закона </w:t>
      </w:r>
      <w:r w:rsidR="004E7CC9" w:rsidRPr="004E7CC9">
        <w:rPr>
          <w:sz w:val="28"/>
          <w:szCs w:val="28"/>
          <w:lang w:eastAsia="en-US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 </w:t>
      </w:r>
      <w:r w:rsidR="004E7CC9" w:rsidRPr="004E7CC9">
        <w:rPr>
          <w:color w:val="000000"/>
          <w:sz w:val="28"/>
          <w:szCs w:val="28"/>
          <w:lang w:eastAsia="en-US"/>
        </w:rPr>
        <w:t>по направлению деятельности «реализация дополнительных образовательных программ»</w:t>
      </w:r>
      <w:r w:rsidR="004E7CC9">
        <w:rPr>
          <w:color w:val="000000"/>
          <w:sz w:val="28"/>
          <w:szCs w:val="28"/>
          <w:lang w:eastAsia="en-US"/>
        </w:rPr>
        <w:t>. (Приложение)</w:t>
      </w:r>
    </w:p>
    <w:p w:rsidR="00CF09D8" w:rsidRPr="00125D3A" w:rsidRDefault="00CF09D8" w:rsidP="00125D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25D3A">
        <w:rPr>
          <w:color w:val="000000"/>
          <w:sz w:val="28"/>
          <w:szCs w:val="28"/>
          <w:lang w:eastAsia="en-US"/>
        </w:rPr>
        <w:t>2. Определить Администраци</w:t>
      </w:r>
      <w:r w:rsidR="0010515A" w:rsidRPr="00125D3A">
        <w:rPr>
          <w:color w:val="000000"/>
          <w:sz w:val="28"/>
          <w:szCs w:val="28"/>
          <w:lang w:eastAsia="en-US"/>
        </w:rPr>
        <w:t>ю</w:t>
      </w:r>
      <w:r w:rsidRPr="00125D3A">
        <w:rPr>
          <w:color w:val="000000"/>
          <w:sz w:val="28"/>
          <w:szCs w:val="28"/>
          <w:lang w:eastAsia="en-US"/>
        </w:rPr>
        <w:t xml:space="preserve"> </w:t>
      </w:r>
      <w:r w:rsidR="00121008" w:rsidRPr="00125D3A">
        <w:rPr>
          <w:sz w:val="28"/>
          <w:szCs w:val="28"/>
        </w:rPr>
        <w:t>Одинцовского городского округа Московской области</w:t>
      </w:r>
      <w:r w:rsidRPr="00125D3A">
        <w:rPr>
          <w:color w:val="000000"/>
          <w:sz w:val="28"/>
          <w:szCs w:val="28"/>
          <w:lang w:eastAsia="en-US"/>
        </w:rPr>
        <w:t xml:space="preserve"> 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(за исключением дополнительных предпрофессиональных программ в области искусств)» (далее – муниципальные услуги).</w:t>
      </w:r>
    </w:p>
    <w:p w:rsidR="00CF09D8" w:rsidRPr="00125D3A" w:rsidRDefault="00CF09D8" w:rsidP="00125D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25D3A">
        <w:rPr>
          <w:color w:val="000000"/>
          <w:sz w:val="28"/>
          <w:szCs w:val="28"/>
          <w:lang w:eastAsia="en-US"/>
        </w:rPr>
        <w:t xml:space="preserve">3. Обеспечить формирование и исполнение муниципального социального заказа на оказание муниципальных услуг в социальной сфере в рамках реализации мероприятий федерального проекта «Успех каждого </w:t>
      </w:r>
      <w:r w:rsidRPr="00125D3A">
        <w:rPr>
          <w:color w:val="000000"/>
          <w:sz w:val="28"/>
          <w:szCs w:val="28"/>
          <w:lang w:eastAsia="en-US"/>
        </w:rPr>
        <w:lastRenderedPageBreak/>
        <w:t xml:space="preserve">ребенка» национального проекта «Образование» в части внедрения на </w:t>
      </w:r>
      <w:r w:rsidRPr="00125D3A">
        <w:rPr>
          <w:sz w:val="28"/>
          <w:szCs w:val="28"/>
          <w:lang w:eastAsia="en-US"/>
        </w:rPr>
        <w:t xml:space="preserve">территории </w:t>
      </w:r>
      <w:r w:rsidR="00121008" w:rsidRPr="00125D3A">
        <w:rPr>
          <w:sz w:val="28"/>
          <w:szCs w:val="28"/>
        </w:rPr>
        <w:t>Одинцовского городского округа Московской области</w:t>
      </w:r>
      <w:r w:rsidR="0010515A" w:rsidRPr="00125D3A">
        <w:rPr>
          <w:sz w:val="28"/>
          <w:szCs w:val="28"/>
          <w:lang w:eastAsia="en-US"/>
        </w:rPr>
        <w:t xml:space="preserve"> </w:t>
      </w:r>
      <w:r w:rsidRPr="00125D3A">
        <w:rPr>
          <w:sz w:val="28"/>
          <w:szCs w:val="28"/>
          <w:lang w:eastAsia="en-US"/>
        </w:rPr>
        <w:t>системы персонифицированного финансирования д</w:t>
      </w:r>
      <w:r w:rsidRPr="00125D3A">
        <w:rPr>
          <w:color w:val="000000"/>
          <w:sz w:val="28"/>
          <w:szCs w:val="28"/>
          <w:lang w:eastAsia="en-US"/>
        </w:rPr>
        <w:t>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закона.</w:t>
      </w:r>
    </w:p>
    <w:p w:rsidR="00CF09D8" w:rsidRPr="00125D3A" w:rsidRDefault="00CF09D8" w:rsidP="00125D3A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125D3A">
        <w:rPr>
          <w:color w:val="000000"/>
          <w:sz w:val="28"/>
          <w:szCs w:val="28"/>
          <w:lang w:eastAsia="en-US"/>
        </w:rPr>
        <w:t xml:space="preserve">4. Установить, что в целях выполнения требований, предусмотренных статьей 8 и частью 3 статьи 28 Федерального закона, в </w:t>
      </w:r>
      <w:r w:rsidR="009C3A7A">
        <w:rPr>
          <w:color w:val="000000"/>
          <w:sz w:val="28"/>
          <w:szCs w:val="28"/>
          <w:lang w:eastAsia="en-US"/>
        </w:rPr>
        <w:t>Одинцовском г</w:t>
      </w:r>
      <w:r w:rsidRPr="00125D3A">
        <w:rPr>
          <w:color w:val="000000"/>
          <w:sz w:val="28"/>
          <w:szCs w:val="28"/>
          <w:lang w:eastAsia="en-US"/>
        </w:rPr>
        <w:t xml:space="preserve">ородском округе </w:t>
      </w:r>
      <w:r w:rsidR="009C3A7A">
        <w:rPr>
          <w:color w:val="000000"/>
          <w:sz w:val="28"/>
          <w:szCs w:val="28"/>
          <w:lang w:eastAsia="en-US"/>
        </w:rPr>
        <w:t>Московской области</w:t>
      </w:r>
      <w:r w:rsidRPr="00125D3A">
        <w:rPr>
          <w:color w:val="000000"/>
          <w:sz w:val="28"/>
          <w:szCs w:val="28"/>
          <w:lang w:eastAsia="en-US"/>
        </w:rPr>
        <w:t xml:space="preserve"> применяются нормы </w:t>
      </w:r>
      <w:r w:rsidR="00AD5671" w:rsidRPr="00125D3A">
        <w:rPr>
          <w:color w:val="000000"/>
          <w:sz w:val="28"/>
          <w:szCs w:val="28"/>
          <w:lang w:eastAsia="en-US"/>
        </w:rPr>
        <w:t>п</w:t>
      </w:r>
      <w:r w:rsidRPr="00125D3A">
        <w:rPr>
          <w:color w:val="000000"/>
          <w:sz w:val="28"/>
          <w:szCs w:val="28"/>
          <w:lang w:eastAsia="en-US"/>
        </w:rPr>
        <w:t>остановления Правительства Московской области от 29.01.2021 № 48/3 «Об организации оказания на территории Московской области государственных услуг в социальной сфере в соответствии с Федеральным законом от 13.07.2020 № 189-ФЗ «О государственном (муниципальном) социальном заказе на оказание государственных (муниципальных) услуг в социальной сфере».</w:t>
      </w:r>
    </w:p>
    <w:p w:rsidR="00CF09D8" w:rsidRPr="00125D3A" w:rsidRDefault="00CF09D8" w:rsidP="00125D3A">
      <w:pPr>
        <w:pStyle w:val="11"/>
        <w:shd w:val="clear" w:color="auto" w:fill="auto"/>
        <w:tabs>
          <w:tab w:val="left" w:pos="1213"/>
        </w:tabs>
        <w:ind w:firstLine="709"/>
        <w:jc w:val="both"/>
        <w:rPr>
          <w:sz w:val="28"/>
          <w:szCs w:val="28"/>
        </w:rPr>
      </w:pPr>
      <w:r w:rsidRPr="00125D3A">
        <w:rPr>
          <w:color w:val="000000"/>
          <w:sz w:val="28"/>
          <w:szCs w:val="28"/>
          <w:lang w:eastAsia="en-US"/>
        </w:rPr>
        <w:t>5. Администра</w:t>
      </w:r>
      <w:r w:rsidR="0010515A" w:rsidRPr="00125D3A">
        <w:rPr>
          <w:color w:val="000000"/>
          <w:sz w:val="28"/>
          <w:szCs w:val="28"/>
          <w:lang w:eastAsia="en-US"/>
        </w:rPr>
        <w:t xml:space="preserve">ции </w:t>
      </w:r>
      <w:r w:rsidR="00121008" w:rsidRPr="00125D3A">
        <w:rPr>
          <w:sz w:val="28"/>
          <w:szCs w:val="28"/>
        </w:rPr>
        <w:t>Одинцовского городского округа Московской области</w:t>
      </w:r>
      <w:r w:rsidR="0010515A" w:rsidRPr="00125D3A">
        <w:rPr>
          <w:color w:val="000000"/>
          <w:sz w:val="28"/>
          <w:szCs w:val="28"/>
          <w:lang w:eastAsia="en-US"/>
        </w:rPr>
        <w:t xml:space="preserve"> </w:t>
      </w:r>
      <w:r w:rsidRPr="00125D3A">
        <w:rPr>
          <w:color w:val="000000"/>
          <w:sz w:val="28"/>
          <w:szCs w:val="28"/>
          <w:lang w:eastAsia="en-US"/>
        </w:rPr>
        <w:t>обеспечить формирование и</w:t>
      </w:r>
      <w:r w:rsidR="0010515A" w:rsidRPr="00125D3A">
        <w:rPr>
          <w:color w:val="000000"/>
          <w:sz w:val="28"/>
          <w:szCs w:val="28"/>
          <w:lang w:eastAsia="en-US"/>
        </w:rPr>
        <w:t> </w:t>
      </w:r>
      <w:r w:rsidRPr="00125D3A">
        <w:rPr>
          <w:color w:val="000000"/>
          <w:sz w:val="28"/>
          <w:szCs w:val="28"/>
          <w:lang w:eastAsia="en-US"/>
        </w:rPr>
        <w:t>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</w:t>
      </w:r>
      <w:r w:rsidR="0010515A" w:rsidRPr="00125D3A">
        <w:rPr>
          <w:color w:val="000000"/>
          <w:sz w:val="28"/>
          <w:szCs w:val="28"/>
          <w:lang w:eastAsia="en-US"/>
        </w:rPr>
        <w:t> </w:t>
      </w:r>
      <w:r w:rsidRPr="00125D3A">
        <w:rPr>
          <w:color w:val="000000"/>
          <w:sz w:val="28"/>
          <w:szCs w:val="28"/>
          <w:lang w:eastAsia="en-US"/>
        </w:rPr>
        <w:t>социальным сертификатом в срок до 1 марта 2023 года.</w:t>
      </w:r>
    </w:p>
    <w:p w:rsidR="00121008" w:rsidRPr="00121008" w:rsidRDefault="00121008" w:rsidP="0012100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21008">
        <w:rPr>
          <w:color w:val="000000"/>
          <w:sz w:val="28"/>
          <w:szCs w:val="28"/>
        </w:rPr>
        <w:t>.  Настоящее постановление вступает в силу со дня подписания.</w:t>
      </w:r>
    </w:p>
    <w:p w:rsidR="00121008" w:rsidRPr="00121008" w:rsidRDefault="00121008" w:rsidP="0012100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21008">
        <w:rPr>
          <w:color w:val="000000"/>
          <w:sz w:val="28"/>
          <w:szCs w:val="28"/>
        </w:rPr>
        <w:t xml:space="preserve">7. Опубликовать настоящее постановление в официальных средствах массовой информации и на официальных сайтах </w:t>
      </w:r>
      <w:r w:rsidRPr="00121008">
        <w:rPr>
          <w:sz w:val="28"/>
          <w:szCs w:val="28"/>
          <w:lang w:eastAsia="en-US"/>
        </w:rPr>
        <w:t xml:space="preserve">Одинцовского городского округа Московской области </w:t>
      </w:r>
      <w:r w:rsidRPr="00121008">
        <w:rPr>
          <w:color w:val="000000"/>
          <w:sz w:val="28"/>
          <w:szCs w:val="28"/>
        </w:rPr>
        <w:t>в информационно-коммуникационной сети Интернет.</w:t>
      </w:r>
    </w:p>
    <w:p w:rsidR="00121008" w:rsidRPr="00121008" w:rsidRDefault="00121008" w:rsidP="0012100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21008">
        <w:rPr>
          <w:color w:val="000000"/>
          <w:sz w:val="28"/>
          <w:szCs w:val="28"/>
        </w:rPr>
        <w:t>8. Контроль за выполнением настоящего постановления возложить на</w:t>
      </w:r>
      <w:r w:rsidRPr="00121008">
        <w:rPr>
          <w:sz w:val="28"/>
          <w:szCs w:val="28"/>
        </w:rPr>
        <w:t xml:space="preserve"> заместителя Главы Администрации Одинцовского городского округа Дмитриева О.В.</w:t>
      </w:r>
    </w:p>
    <w:p w:rsidR="00370204" w:rsidRDefault="00370204" w:rsidP="00370204">
      <w:pPr>
        <w:tabs>
          <w:tab w:val="left" w:pos="0"/>
          <w:tab w:val="left" w:pos="993"/>
        </w:tabs>
        <w:spacing w:line="348" w:lineRule="auto"/>
        <w:ind w:firstLine="709"/>
        <w:jc w:val="both"/>
        <w:rPr>
          <w:sz w:val="26"/>
          <w:szCs w:val="26"/>
        </w:rPr>
      </w:pPr>
    </w:p>
    <w:p w:rsidR="00CF09D8" w:rsidRPr="00677631" w:rsidRDefault="00CF09D8" w:rsidP="00370204">
      <w:pPr>
        <w:tabs>
          <w:tab w:val="left" w:pos="0"/>
          <w:tab w:val="left" w:pos="993"/>
        </w:tabs>
        <w:spacing w:line="348" w:lineRule="auto"/>
        <w:ind w:firstLine="709"/>
        <w:jc w:val="both"/>
        <w:rPr>
          <w:sz w:val="26"/>
          <w:szCs w:val="26"/>
        </w:rPr>
      </w:pPr>
    </w:p>
    <w:p w:rsidR="00125D3A" w:rsidRPr="00125D3A" w:rsidRDefault="00125D3A" w:rsidP="00125D3A">
      <w:pPr>
        <w:rPr>
          <w:color w:val="000000"/>
          <w:sz w:val="28"/>
          <w:szCs w:val="28"/>
        </w:rPr>
      </w:pPr>
      <w:r w:rsidRPr="00125D3A">
        <w:rPr>
          <w:color w:val="000000"/>
          <w:sz w:val="28"/>
          <w:szCs w:val="28"/>
        </w:rPr>
        <w:t>Глава Одинцовского городского округа                                           А.Р. Иванов</w:t>
      </w:r>
    </w:p>
    <w:p w:rsidR="00125D3A" w:rsidRPr="00125D3A" w:rsidRDefault="00125D3A" w:rsidP="00125D3A">
      <w:pPr>
        <w:rPr>
          <w:color w:val="000000"/>
          <w:sz w:val="28"/>
          <w:szCs w:val="28"/>
        </w:rPr>
      </w:pPr>
    </w:p>
    <w:p w:rsidR="001E46B9" w:rsidRDefault="001E46B9" w:rsidP="00125D3A">
      <w:pPr>
        <w:spacing w:line="348" w:lineRule="auto"/>
        <w:rPr>
          <w:b/>
          <w:bCs/>
          <w:sz w:val="22"/>
          <w:szCs w:val="22"/>
          <w:u w:val="single"/>
        </w:rPr>
        <w:sectPr w:rsidR="001E46B9" w:rsidSect="00370204">
          <w:pgSz w:w="11906" w:h="16838" w:code="9"/>
          <w:pgMar w:top="993" w:right="624" w:bottom="709" w:left="1985" w:header="720" w:footer="720" w:gutter="0"/>
          <w:cols w:space="720"/>
          <w:docGrid w:linePitch="272"/>
        </w:sectPr>
      </w:pPr>
    </w:p>
    <w:p w:rsidR="001E46B9" w:rsidRPr="001E46B9" w:rsidRDefault="001E46B9" w:rsidP="001E46B9">
      <w:pPr>
        <w:jc w:val="right"/>
        <w:rPr>
          <w:sz w:val="26"/>
          <w:szCs w:val="26"/>
        </w:rPr>
      </w:pPr>
      <w:r w:rsidRPr="001E46B9">
        <w:rPr>
          <w:sz w:val="26"/>
          <w:szCs w:val="26"/>
        </w:rPr>
        <w:lastRenderedPageBreak/>
        <w:t xml:space="preserve">                                                                    </w:t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r w:rsidRPr="001E46B9">
        <w:rPr>
          <w:sz w:val="26"/>
          <w:szCs w:val="26"/>
        </w:rPr>
        <w:tab/>
      </w:r>
      <w:bookmarkStart w:id="0" w:name="_GoBack"/>
      <w:r w:rsidRPr="001E46B9">
        <w:rPr>
          <w:sz w:val="26"/>
          <w:szCs w:val="26"/>
        </w:rPr>
        <w:t xml:space="preserve">Приложение </w:t>
      </w:r>
    </w:p>
    <w:p w:rsidR="001E46B9" w:rsidRPr="001E46B9" w:rsidRDefault="001E46B9" w:rsidP="001E46B9">
      <w:pPr>
        <w:suppressAutoHyphens/>
        <w:ind w:left="10773" w:right="-12"/>
        <w:jc w:val="right"/>
        <w:rPr>
          <w:sz w:val="26"/>
          <w:szCs w:val="26"/>
        </w:rPr>
      </w:pPr>
      <w:r w:rsidRPr="001E46B9">
        <w:rPr>
          <w:sz w:val="26"/>
          <w:szCs w:val="26"/>
        </w:rPr>
        <w:t>к постановлению Администрации</w:t>
      </w:r>
    </w:p>
    <w:p w:rsidR="001E46B9" w:rsidRPr="001E46B9" w:rsidRDefault="001E46B9" w:rsidP="001E46B9">
      <w:pPr>
        <w:shd w:val="clear" w:color="auto" w:fill="FFFFFF"/>
        <w:suppressAutoHyphens/>
        <w:ind w:left="10773" w:right="49"/>
        <w:jc w:val="right"/>
        <w:rPr>
          <w:sz w:val="26"/>
          <w:szCs w:val="26"/>
        </w:rPr>
      </w:pPr>
      <w:r w:rsidRPr="001E46B9">
        <w:rPr>
          <w:sz w:val="26"/>
          <w:szCs w:val="26"/>
        </w:rPr>
        <w:t>Одинцовского городского округа</w:t>
      </w:r>
    </w:p>
    <w:p w:rsidR="001E46B9" w:rsidRPr="001E46B9" w:rsidRDefault="001E46B9" w:rsidP="001E46B9">
      <w:pPr>
        <w:shd w:val="clear" w:color="auto" w:fill="FFFFFF"/>
        <w:suppressAutoHyphens/>
        <w:ind w:left="10773" w:right="49"/>
        <w:jc w:val="right"/>
        <w:rPr>
          <w:sz w:val="26"/>
          <w:szCs w:val="26"/>
        </w:rPr>
      </w:pPr>
      <w:r w:rsidRPr="001E46B9">
        <w:rPr>
          <w:sz w:val="26"/>
          <w:szCs w:val="26"/>
        </w:rPr>
        <w:t xml:space="preserve">от </w:t>
      </w:r>
      <w:r>
        <w:rPr>
          <w:sz w:val="26"/>
          <w:szCs w:val="26"/>
        </w:rPr>
        <w:t>31.01.2023</w:t>
      </w:r>
      <w:r w:rsidRPr="001E46B9">
        <w:rPr>
          <w:sz w:val="26"/>
          <w:szCs w:val="26"/>
        </w:rPr>
        <w:t xml:space="preserve"> № </w:t>
      </w:r>
      <w:r>
        <w:rPr>
          <w:sz w:val="26"/>
          <w:szCs w:val="26"/>
        </w:rPr>
        <w:t>405</w:t>
      </w:r>
    </w:p>
    <w:bookmarkEnd w:id="0"/>
    <w:p w:rsidR="001E46B9" w:rsidRPr="001E46B9" w:rsidRDefault="001E46B9" w:rsidP="001E46B9">
      <w:pPr>
        <w:jc w:val="both"/>
        <w:rPr>
          <w:sz w:val="24"/>
          <w:szCs w:val="24"/>
        </w:rPr>
      </w:pPr>
    </w:p>
    <w:p w:rsidR="001E46B9" w:rsidRPr="001E46B9" w:rsidRDefault="001E46B9" w:rsidP="001E46B9">
      <w:pPr>
        <w:jc w:val="right"/>
        <w:rPr>
          <w:sz w:val="24"/>
          <w:szCs w:val="24"/>
        </w:rPr>
      </w:pPr>
    </w:p>
    <w:p w:rsidR="001E46B9" w:rsidRPr="001E46B9" w:rsidRDefault="001E46B9" w:rsidP="001E46B9">
      <w:pPr>
        <w:jc w:val="right"/>
        <w:rPr>
          <w:sz w:val="24"/>
          <w:szCs w:val="24"/>
        </w:rPr>
      </w:pPr>
    </w:p>
    <w:p w:rsidR="001E46B9" w:rsidRPr="001E46B9" w:rsidRDefault="001E46B9" w:rsidP="001E46B9">
      <w:pPr>
        <w:jc w:val="center"/>
        <w:rPr>
          <w:color w:val="000000"/>
          <w:sz w:val="26"/>
          <w:szCs w:val="26"/>
          <w:lang w:eastAsia="en-US"/>
        </w:rPr>
      </w:pPr>
      <w:r w:rsidRPr="001E46B9">
        <w:rPr>
          <w:color w:val="000000"/>
          <w:sz w:val="26"/>
          <w:szCs w:val="26"/>
          <w:lang w:eastAsia="en-US"/>
        </w:rPr>
        <w:t xml:space="preserve">Перечень муниципальных услуг в социальной сфере на территории Одинцовского городского округа Московской области в соответствии с положениями Федерального закона </w:t>
      </w:r>
      <w:r w:rsidRPr="001E46B9">
        <w:rPr>
          <w:sz w:val="26"/>
          <w:szCs w:val="26"/>
          <w:lang w:eastAsia="en-US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1E46B9">
        <w:rPr>
          <w:color w:val="000000"/>
          <w:sz w:val="26"/>
          <w:szCs w:val="26"/>
          <w:lang w:eastAsia="en-US"/>
        </w:rPr>
        <w:t xml:space="preserve">по направлению деятельности </w:t>
      </w:r>
    </w:p>
    <w:p w:rsidR="001E46B9" w:rsidRPr="001E46B9" w:rsidRDefault="001E46B9" w:rsidP="001E46B9">
      <w:pPr>
        <w:jc w:val="center"/>
        <w:rPr>
          <w:color w:val="000000"/>
          <w:sz w:val="26"/>
          <w:szCs w:val="26"/>
          <w:lang w:eastAsia="en-US"/>
        </w:rPr>
      </w:pPr>
      <w:r w:rsidRPr="001E46B9">
        <w:rPr>
          <w:color w:val="000000"/>
          <w:sz w:val="26"/>
          <w:szCs w:val="26"/>
          <w:lang w:eastAsia="en-US"/>
        </w:rPr>
        <w:t>«реализация дополнительных образовательных программ»</w:t>
      </w:r>
    </w:p>
    <w:p w:rsidR="001E46B9" w:rsidRPr="001E46B9" w:rsidRDefault="001E46B9" w:rsidP="001E46B9">
      <w:pPr>
        <w:jc w:val="center"/>
        <w:rPr>
          <w:color w:val="000000"/>
          <w:sz w:val="26"/>
          <w:szCs w:val="26"/>
          <w:lang w:eastAsia="en-US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1417"/>
        <w:gridCol w:w="2836"/>
        <w:gridCol w:w="1275"/>
        <w:gridCol w:w="1418"/>
        <w:gridCol w:w="2977"/>
        <w:gridCol w:w="2835"/>
      </w:tblGrid>
      <w:tr w:rsidR="001E46B9" w:rsidRPr="001E46B9" w:rsidTr="00B32C87">
        <w:trPr>
          <w:trHeight w:val="127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46B9" w:rsidRPr="001E46B9" w:rsidRDefault="001E46B9" w:rsidP="001E46B9">
            <w:pPr>
              <w:jc w:val="center"/>
              <w:rPr>
                <w:bCs/>
                <w:sz w:val="24"/>
                <w:szCs w:val="24"/>
              </w:rPr>
            </w:pPr>
            <w:r w:rsidRPr="001E46B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46B9" w:rsidRPr="001E46B9" w:rsidRDefault="001E46B9" w:rsidP="001E46B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46B9">
              <w:rPr>
                <w:bCs/>
                <w:sz w:val="24"/>
                <w:szCs w:val="24"/>
              </w:rPr>
              <w:t>Уникаль-ный</w:t>
            </w:r>
            <w:proofErr w:type="spellEnd"/>
            <w:r w:rsidRPr="001E46B9">
              <w:rPr>
                <w:bCs/>
                <w:sz w:val="24"/>
                <w:szCs w:val="24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46B9" w:rsidRPr="001E46B9" w:rsidRDefault="001E46B9" w:rsidP="001E46B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E46B9">
              <w:rPr>
                <w:bCs/>
                <w:sz w:val="24"/>
                <w:szCs w:val="24"/>
              </w:rPr>
              <w:t>Техничес</w:t>
            </w:r>
            <w:proofErr w:type="spellEnd"/>
            <w:r w:rsidRPr="001E46B9">
              <w:rPr>
                <w:bCs/>
                <w:sz w:val="24"/>
                <w:szCs w:val="24"/>
              </w:rPr>
              <w:t>-кий номер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46B9" w:rsidRPr="001E46B9" w:rsidRDefault="001E46B9" w:rsidP="001E46B9">
            <w:pPr>
              <w:jc w:val="center"/>
              <w:rPr>
                <w:bCs/>
                <w:sz w:val="24"/>
                <w:szCs w:val="24"/>
              </w:rPr>
            </w:pPr>
            <w:r w:rsidRPr="001E46B9">
              <w:rPr>
                <w:bCs/>
                <w:sz w:val="24"/>
                <w:szCs w:val="24"/>
              </w:rPr>
              <w:t>Базовая услуга или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46B9" w:rsidRPr="001E46B9" w:rsidRDefault="001E46B9" w:rsidP="001E46B9">
            <w:pPr>
              <w:jc w:val="center"/>
              <w:rPr>
                <w:bCs/>
                <w:sz w:val="24"/>
                <w:szCs w:val="24"/>
              </w:rPr>
            </w:pPr>
            <w:r w:rsidRPr="001E46B9">
              <w:rPr>
                <w:bCs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46B9" w:rsidRPr="001E46B9" w:rsidRDefault="001E46B9" w:rsidP="001E46B9">
            <w:pPr>
              <w:jc w:val="center"/>
              <w:rPr>
                <w:bCs/>
                <w:sz w:val="24"/>
                <w:szCs w:val="24"/>
              </w:rPr>
            </w:pPr>
            <w:r w:rsidRPr="001E46B9">
              <w:rPr>
                <w:bCs/>
                <w:sz w:val="24"/>
                <w:szCs w:val="24"/>
              </w:rPr>
              <w:t xml:space="preserve">Направленность </w:t>
            </w:r>
            <w:proofErr w:type="spellStart"/>
            <w:r w:rsidRPr="001E46B9">
              <w:rPr>
                <w:bCs/>
                <w:sz w:val="24"/>
                <w:szCs w:val="24"/>
              </w:rPr>
              <w:t>образова</w:t>
            </w:r>
            <w:proofErr w:type="spellEnd"/>
            <w:r w:rsidRPr="001E46B9">
              <w:rPr>
                <w:bCs/>
                <w:sz w:val="24"/>
                <w:szCs w:val="24"/>
              </w:rPr>
              <w:t>-тельной программы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46B9" w:rsidRPr="001E46B9" w:rsidRDefault="001E46B9" w:rsidP="001E46B9">
            <w:pPr>
              <w:jc w:val="center"/>
              <w:rPr>
                <w:bCs/>
                <w:sz w:val="24"/>
                <w:szCs w:val="24"/>
              </w:rPr>
            </w:pPr>
            <w:r w:rsidRPr="001E46B9">
              <w:rPr>
                <w:bCs/>
                <w:sz w:val="24"/>
                <w:szCs w:val="24"/>
              </w:rPr>
              <w:t>Виды образовательных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46B9" w:rsidRPr="001E46B9" w:rsidRDefault="001E46B9" w:rsidP="001E46B9">
            <w:pPr>
              <w:jc w:val="center"/>
              <w:rPr>
                <w:bCs/>
                <w:sz w:val="24"/>
                <w:szCs w:val="24"/>
              </w:rPr>
            </w:pPr>
            <w:r w:rsidRPr="001E46B9">
              <w:rPr>
                <w:bCs/>
                <w:sz w:val="24"/>
                <w:szCs w:val="24"/>
              </w:rPr>
              <w:t>Формы образования и формы реализации образовательных программ</w:t>
            </w:r>
          </w:p>
        </w:tc>
      </w:tr>
      <w:tr w:rsidR="001E46B9" w:rsidRPr="001E46B9" w:rsidTr="00B32C87">
        <w:trPr>
          <w:trHeight w:val="133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804200О.99.0.ББ52АЖ72000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42Г42002800300101003100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003 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001 технической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01 Очная</w:t>
            </w:r>
          </w:p>
        </w:tc>
      </w:tr>
      <w:tr w:rsidR="001E46B9" w:rsidRPr="001E46B9" w:rsidTr="00B32C87">
        <w:trPr>
          <w:trHeight w:val="11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804200О.99.0.ББ52АЖ96000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42Г42002800300201002100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003 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002 естественнонаучной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01 Очная</w:t>
            </w:r>
          </w:p>
        </w:tc>
      </w:tr>
      <w:tr w:rsidR="001E46B9" w:rsidRPr="001E46B9" w:rsidTr="00B32C87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804200О.99.0.ББ52АЗ20000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42Г42002800300301001100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003 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003 физкультурно-спортивной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01 Очная</w:t>
            </w:r>
          </w:p>
        </w:tc>
      </w:tr>
      <w:tr w:rsidR="001E46B9" w:rsidRPr="001E46B9" w:rsidTr="00B32C87">
        <w:trPr>
          <w:trHeight w:val="116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804200О.99.0.ББ52АЗ44000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42Г42002800300401000100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003 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004 художественной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01 Очная</w:t>
            </w:r>
          </w:p>
        </w:tc>
      </w:tr>
      <w:tr w:rsidR="001E46B9" w:rsidRPr="001E46B9" w:rsidTr="00B32C87">
        <w:trPr>
          <w:trHeight w:val="11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804200О.99.0.ББ52АЗ68000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42Г42002800300501009100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003 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005 туристско-краеведческой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01 Очная</w:t>
            </w:r>
          </w:p>
        </w:tc>
      </w:tr>
      <w:tr w:rsidR="001E46B9" w:rsidRPr="001E46B9" w:rsidTr="00B32C87">
        <w:trPr>
          <w:trHeight w:val="1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804200О.99.0.ББ52АЗ92000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42Г42002800300601008100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42.Г42.0 Реализация дополнительных общеразвивающих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003 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 xml:space="preserve">006 </w:t>
            </w:r>
            <w:proofErr w:type="spellStart"/>
            <w:r w:rsidRPr="001E46B9">
              <w:rPr>
                <w:sz w:val="24"/>
                <w:szCs w:val="24"/>
              </w:rPr>
              <w:t>cоциально</w:t>
            </w:r>
            <w:proofErr w:type="spellEnd"/>
            <w:r w:rsidRPr="001E46B9">
              <w:rPr>
                <w:sz w:val="24"/>
                <w:szCs w:val="24"/>
              </w:rPr>
              <w:t>-гуманитарной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46B9" w:rsidRPr="001E46B9" w:rsidRDefault="001E46B9" w:rsidP="001E46B9">
            <w:pPr>
              <w:rPr>
                <w:sz w:val="24"/>
                <w:szCs w:val="24"/>
              </w:rPr>
            </w:pPr>
            <w:r w:rsidRPr="001E46B9">
              <w:rPr>
                <w:sz w:val="24"/>
                <w:szCs w:val="24"/>
              </w:rPr>
              <w:t>01 Очная</w:t>
            </w:r>
          </w:p>
        </w:tc>
      </w:tr>
    </w:tbl>
    <w:p w:rsidR="001E46B9" w:rsidRPr="001E46B9" w:rsidRDefault="001E46B9" w:rsidP="001E46B9">
      <w:pPr>
        <w:spacing w:line="360" w:lineRule="auto"/>
        <w:jc w:val="both"/>
        <w:rPr>
          <w:sz w:val="24"/>
          <w:szCs w:val="24"/>
        </w:rPr>
      </w:pPr>
    </w:p>
    <w:p w:rsidR="001E46B9" w:rsidRPr="001E46B9" w:rsidRDefault="001E46B9" w:rsidP="001E46B9">
      <w:pPr>
        <w:spacing w:line="360" w:lineRule="auto"/>
        <w:jc w:val="both"/>
        <w:rPr>
          <w:sz w:val="24"/>
          <w:szCs w:val="24"/>
        </w:rPr>
      </w:pPr>
    </w:p>
    <w:p w:rsidR="008C2558" w:rsidRDefault="008C2558" w:rsidP="00125D3A">
      <w:pPr>
        <w:spacing w:line="348" w:lineRule="auto"/>
        <w:rPr>
          <w:b/>
          <w:bCs/>
          <w:sz w:val="22"/>
          <w:szCs w:val="22"/>
          <w:u w:val="single"/>
        </w:rPr>
      </w:pPr>
    </w:p>
    <w:sectPr w:rsidR="008C2558" w:rsidSect="00E5635D">
      <w:pgSz w:w="16838" w:h="11906" w:orient="landscape" w:code="9"/>
      <w:pgMar w:top="1985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E78DF"/>
    <w:multiLevelType w:val="hybridMultilevel"/>
    <w:tmpl w:val="E26E4B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704291"/>
    <w:multiLevelType w:val="multilevel"/>
    <w:tmpl w:val="D9D2CE2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56390786"/>
    <w:multiLevelType w:val="hybridMultilevel"/>
    <w:tmpl w:val="DBC6D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63965"/>
    <w:multiLevelType w:val="hybridMultilevel"/>
    <w:tmpl w:val="3D74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16130"/>
    <w:multiLevelType w:val="hybridMultilevel"/>
    <w:tmpl w:val="6D4EAC76"/>
    <w:lvl w:ilvl="0" w:tplc="022CA3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3E3E0A"/>
    <w:multiLevelType w:val="multilevel"/>
    <w:tmpl w:val="20A6DF2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CF"/>
    <w:rsid w:val="00002A37"/>
    <w:rsid w:val="0001022B"/>
    <w:rsid w:val="00010412"/>
    <w:rsid w:val="00015223"/>
    <w:rsid w:val="00022DFA"/>
    <w:rsid w:val="00027D9A"/>
    <w:rsid w:val="00051A78"/>
    <w:rsid w:val="00054155"/>
    <w:rsid w:val="00054836"/>
    <w:rsid w:val="0006160B"/>
    <w:rsid w:val="00091743"/>
    <w:rsid w:val="0009251B"/>
    <w:rsid w:val="000A0540"/>
    <w:rsid w:val="000A1638"/>
    <w:rsid w:val="000A4E72"/>
    <w:rsid w:val="000B66C1"/>
    <w:rsid w:val="000C149E"/>
    <w:rsid w:val="000C4DF1"/>
    <w:rsid w:val="000C760A"/>
    <w:rsid w:val="000E3388"/>
    <w:rsid w:val="000E7756"/>
    <w:rsid w:val="000F386D"/>
    <w:rsid w:val="0010515A"/>
    <w:rsid w:val="001173F3"/>
    <w:rsid w:val="00117FE7"/>
    <w:rsid w:val="00121008"/>
    <w:rsid w:val="00125D3A"/>
    <w:rsid w:val="00134AF5"/>
    <w:rsid w:val="00142A90"/>
    <w:rsid w:val="0015022B"/>
    <w:rsid w:val="001549B9"/>
    <w:rsid w:val="0015506D"/>
    <w:rsid w:val="001659ED"/>
    <w:rsid w:val="00185397"/>
    <w:rsid w:val="00193FE0"/>
    <w:rsid w:val="001940DE"/>
    <w:rsid w:val="001C2391"/>
    <w:rsid w:val="001C4CEF"/>
    <w:rsid w:val="001C5F93"/>
    <w:rsid w:val="001C60D8"/>
    <w:rsid w:val="001D796B"/>
    <w:rsid w:val="001E46B9"/>
    <w:rsid w:val="001E7F9F"/>
    <w:rsid w:val="001F2C0B"/>
    <w:rsid w:val="001F340F"/>
    <w:rsid w:val="00200165"/>
    <w:rsid w:val="002013E5"/>
    <w:rsid w:val="002055B4"/>
    <w:rsid w:val="00206AB8"/>
    <w:rsid w:val="00224CC6"/>
    <w:rsid w:val="002267C4"/>
    <w:rsid w:val="00227017"/>
    <w:rsid w:val="00235BDA"/>
    <w:rsid w:val="00243297"/>
    <w:rsid w:val="00243826"/>
    <w:rsid w:val="00245C0C"/>
    <w:rsid w:val="00247D77"/>
    <w:rsid w:val="00255133"/>
    <w:rsid w:val="00266903"/>
    <w:rsid w:val="002959EA"/>
    <w:rsid w:val="002A1C8F"/>
    <w:rsid w:val="002B642D"/>
    <w:rsid w:val="002C0341"/>
    <w:rsid w:val="002D1CDB"/>
    <w:rsid w:val="002D63D1"/>
    <w:rsid w:val="002F09F0"/>
    <w:rsid w:val="00307DB6"/>
    <w:rsid w:val="003100B7"/>
    <w:rsid w:val="00314590"/>
    <w:rsid w:val="00326683"/>
    <w:rsid w:val="00331B9C"/>
    <w:rsid w:val="003347F8"/>
    <w:rsid w:val="00345706"/>
    <w:rsid w:val="003541BB"/>
    <w:rsid w:val="003651DF"/>
    <w:rsid w:val="00370204"/>
    <w:rsid w:val="003751FF"/>
    <w:rsid w:val="00377FD1"/>
    <w:rsid w:val="00384159"/>
    <w:rsid w:val="00385E55"/>
    <w:rsid w:val="003873C3"/>
    <w:rsid w:val="00390401"/>
    <w:rsid w:val="0039044B"/>
    <w:rsid w:val="00390657"/>
    <w:rsid w:val="0039752A"/>
    <w:rsid w:val="003A41CF"/>
    <w:rsid w:val="003B2BF6"/>
    <w:rsid w:val="003B32B4"/>
    <w:rsid w:val="003F3B48"/>
    <w:rsid w:val="004014DB"/>
    <w:rsid w:val="0041237E"/>
    <w:rsid w:val="00416E5A"/>
    <w:rsid w:val="00432DE3"/>
    <w:rsid w:val="00433CBD"/>
    <w:rsid w:val="00437283"/>
    <w:rsid w:val="00450947"/>
    <w:rsid w:val="00451F2C"/>
    <w:rsid w:val="00455489"/>
    <w:rsid w:val="00466C31"/>
    <w:rsid w:val="00471A38"/>
    <w:rsid w:val="00475EDB"/>
    <w:rsid w:val="004830D8"/>
    <w:rsid w:val="0049160E"/>
    <w:rsid w:val="00497BA8"/>
    <w:rsid w:val="004A1C42"/>
    <w:rsid w:val="004A7F6A"/>
    <w:rsid w:val="004C32D4"/>
    <w:rsid w:val="004E60C3"/>
    <w:rsid w:val="004E7CC9"/>
    <w:rsid w:val="004F0C4A"/>
    <w:rsid w:val="00521E1E"/>
    <w:rsid w:val="00523580"/>
    <w:rsid w:val="0052711F"/>
    <w:rsid w:val="005427B6"/>
    <w:rsid w:val="00551319"/>
    <w:rsid w:val="00557F9C"/>
    <w:rsid w:val="00565ED0"/>
    <w:rsid w:val="005666A9"/>
    <w:rsid w:val="00597026"/>
    <w:rsid w:val="005A5FAD"/>
    <w:rsid w:val="005B4242"/>
    <w:rsid w:val="005C1A4F"/>
    <w:rsid w:val="005C51D1"/>
    <w:rsid w:val="005E0B3A"/>
    <w:rsid w:val="005E3F1F"/>
    <w:rsid w:val="005F3EEC"/>
    <w:rsid w:val="005F7F8A"/>
    <w:rsid w:val="00604123"/>
    <w:rsid w:val="0062737D"/>
    <w:rsid w:val="00632FCA"/>
    <w:rsid w:val="00654E3D"/>
    <w:rsid w:val="006732CE"/>
    <w:rsid w:val="00675C2A"/>
    <w:rsid w:val="00676190"/>
    <w:rsid w:val="00677631"/>
    <w:rsid w:val="00677B16"/>
    <w:rsid w:val="006938DA"/>
    <w:rsid w:val="0069566B"/>
    <w:rsid w:val="00695D9E"/>
    <w:rsid w:val="006A1CEE"/>
    <w:rsid w:val="006A5127"/>
    <w:rsid w:val="006A5ED6"/>
    <w:rsid w:val="006C6CC0"/>
    <w:rsid w:val="006D01C1"/>
    <w:rsid w:val="006E193A"/>
    <w:rsid w:val="006F50F9"/>
    <w:rsid w:val="006F6FA1"/>
    <w:rsid w:val="0071491B"/>
    <w:rsid w:val="007262ED"/>
    <w:rsid w:val="0073049B"/>
    <w:rsid w:val="00755895"/>
    <w:rsid w:val="00764E50"/>
    <w:rsid w:val="007751E7"/>
    <w:rsid w:val="007767CE"/>
    <w:rsid w:val="00791CA2"/>
    <w:rsid w:val="00792484"/>
    <w:rsid w:val="007936FA"/>
    <w:rsid w:val="00795D62"/>
    <w:rsid w:val="007A1968"/>
    <w:rsid w:val="007B23F0"/>
    <w:rsid w:val="007D10A8"/>
    <w:rsid w:val="007D11D6"/>
    <w:rsid w:val="007D75CE"/>
    <w:rsid w:val="007F6090"/>
    <w:rsid w:val="00800C8D"/>
    <w:rsid w:val="00805A90"/>
    <w:rsid w:val="00815182"/>
    <w:rsid w:val="00820384"/>
    <w:rsid w:val="00821F22"/>
    <w:rsid w:val="008315A4"/>
    <w:rsid w:val="00842897"/>
    <w:rsid w:val="00844F15"/>
    <w:rsid w:val="008666B1"/>
    <w:rsid w:val="00867FBD"/>
    <w:rsid w:val="00874FA6"/>
    <w:rsid w:val="008B1660"/>
    <w:rsid w:val="008C2558"/>
    <w:rsid w:val="008C4A12"/>
    <w:rsid w:val="008C669E"/>
    <w:rsid w:val="008D46FA"/>
    <w:rsid w:val="00904036"/>
    <w:rsid w:val="0090532D"/>
    <w:rsid w:val="00905410"/>
    <w:rsid w:val="00913860"/>
    <w:rsid w:val="0091426D"/>
    <w:rsid w:val="00917ACC"/>
    <w:rsid w:val="009203E1"/>
    <w:rsid w:val="009212D3"/>
    <w:rsid w:val="0092186C"/>
    <w:rsid w:val="009302E4"/>
    <w:rsid w:val="009369C1"/>
    <w:rsid w:val="00936F1B"/>
    <w:rsid w:val="0093722B"/>
    <w:rsid w:val="00946933"/>
    <w:rsid w:val="00963C9B"/>
    <w:rsid w:val="00966594"/>
    <w:rsid w:val="00987997"/>
    <w:rsid w:val="00991574"/>
    <w:rsid w:val="00993F48"/>
    <w:rsid w:val="009B5A06"/>
    <w:rsid w:val="009C3A7A"/>
    <w:rsid w:val="009D15CD"/>
    <w:rsid w:val="009D7CFC"/>
    <w:rsid w:val="009F384F"/>
    <w:rsid w:val="00A02758"/>
    <w:rsid w:val="00A07B94"/>
    <w:rsid w:val="00A20C27"/>
    <w:rsid w:val="00A26973"/>
    <w:rsid w:val="00A305E2"/>
    <w:rsid w:val="00A357CD"/>
    <w:rsid w:val="00A45824"/>
    <w:rsid w:val="00A467E7"/>
    <w:rsid w:val="00A5478D"/>
    <w:rsid w:val="00A74989"/>
    <w:rsid w:val="00A811ED"/>
    <w:rsid w:val="00A823DC"/>
    <w:rsid w:val="00A929C6"/>
    <w:rsid w:val="00AA3379"/>
    <w:rsid w:val="00AA4E45"/>
    <w:rsid w:val="00AB46DC"/>
    <w:rsid w:val="00AB52B7"/>
    <w:rsid w:val="00AD329B"/>
    <w:rsid w:val="00AD47FD"/>
    <w:rsid w:val="00AD5671"/>
    <w:rsid w:val="00AF58C5"/>
    <w:rsid w:val="00B11B52"/>
    <w:rsid w:val="00B15CA9"/>
    <w:rsid w:val="00B223CE"/>
    <w:rsid w:val="00B30AAB"/>
    <w:rsid w:val="00B357BE"/>
    <w:rsid w:val="00B37642"/>
    <w:rsid w:val="00B401E9"/>
    <w:rsid w:val="00B408FC"/>
    <w:rsid w:val="00B41A73"/>
    <w:rsid w:val="00B44491"/>
    <w:rsid w:val="00B450B9"/>
    <w:rsid w:val="00B46DEA"/>
    <w:rsid w:val="00B53919"/>
    <w:rsid w:val="00B57591"/>
    <w:rsid w:val="00B61A73"/>
    <w:rsid w:val="00B62B2D"/>
    <w:rsid w:val="00B74109"/>
    <w:rsid w:val="00B8204E"/>
    <w:rsid w:val="00B82753"/>
    <w:rsid w:val="00BA0192"/>
    <w:rsid w:val="00BB4FFF"/>
    <w:rsid w:val="00BD07EE"/>
    <w:rsid w:val="00BD598C"/>
    <w:rsid w:val="00BE5BA5"/>
    <w:rsid w:val="00BF616A"/>
    <w:rsid w:val="00C0708B"/>
    <w:rsid w:val="00C319E5"/>
    <w:rsid w:val="00C330BF"/>
    <w:rsid w:val="00C349F2"/>
    <w:rsid w:val="00C43B31"/>
    <w:rsid w:val="00C5106A"/>
    <w:rsid w:val="00C57E89"/>
    <w:rsid w:val="00C61040"/>
    <w:rsid w:val="00C72553"/>
    <w:rsid w:val="00C84105"/>
    <w:rsid w:val="00C862A6"/>
    <w:rsid w:val="00C94021"/>
    <w:rsid w:val="00CA2CE9"/>
    <w:rsid w:val="00CB51CF"/>
    <w:rsid w:val="00CD33E4"/>
    <w:rsid w:val="00CD4457"/>
    <w:rsid w:val="00CD5697"/>
    <w:rsid w:val="00CD57B5"/>
    <w:rsid w:val="00CE3C6F"/>
    <w:rsid w:val="00CF09D8"/>
    <w:rsid w:val="00CF6A09"/>
    <w:rsid w:val="00D0192B"/>
    <w:rsid w:val="00D07047"/>
    <w:rsid w:val="00D22F99"/>
    <w:rsid w:val="00D261D8"/>
    <w:rsid w:val="00D2698C"/>
    <w:rsid w:val="00D36748"/>
    <w:rsid w:val="00D36C54"/>
    <w:rsid w:val="00D46E85"/>
    <w:rsid w:val="00D5380A"/>
    <w:rsid w:val="00D61046"/>
    <w:rsid w:val="00D7321B"/>
    <w:rsid w:val="00D778D3"/>
    <w:rsid w:val="00D9645F"/>
    <w:rsid w:val="00DB0972"/>
    <w:rsid w:val="00DB29DB"/>
    <w:rsid w:val="00DB4E0C"/>
    <w:rsid w:val="00DB7C0C"/>
    <w:rsid w:val="00DC0A86"/>
    <w:rsid w:val="00DC6991"/>
    <w:rsid w:val="00DF3937"/>
    <w:rsid w:val="00DF6FCB"/>
    <w:rsid w:val="00E04148"/>
    <w:rsid w:val="00E04357"/>
    <w:rsid w:val="00E15DC8"/>
    <w:rsid w:val="00E240C8"/>
    <w:rsid w:val="00E26F93"/>
    <w:rsid w:val="00E319AF"/>
    <w:rsid w:val="00E31EAF"/>
    <w:rsid w:val="00E326FE"/>
    <w:rsid w:val="00E36E10"/>
    <w:rsid w:val="00E42043"/>
    <w:rsid w:val="00E44B5A"/>
    <w:rsid w:val="00E45CA0"/>
    <w:rsid w:val="00E45D8E"/>
    <w:rsid w:val="00E47F93"/>
    <w:rsid w:val="00E51C87"/>
    <w:rsid w:val="00E52321"/>
    <w:rsid w:val="00E57561"/>
    <w:rsid w:val="00E607D3"/>
    <w:rsid w:val="00E76060"/>
    <w:rsid w:val="00E85756"/>
    <w:rsid w:val="00E868DF"/>
    <w:rsid w:val="00E91CBC"/>
    <w:rsid w:val="00E93ACA"/>
    <w:rsid w:val="00E93B90"/>
    <w:rsid w:val="00E953A1"/>
    <w:rsid w:val="00EA40C0"/>
    <w:rsid w:val="00EC1805"/>
    <w:rsid w:val="00EC3894"/>
    <w:rsid w:val="00EC3D5B"/>
    <w:rsid w:val="00ED349C"/>
    <w:rsid w:val="00EF434F"/>
    <w:rsid w:val="00F031D9"/>
    <w:rsid w:val="00F072AC"/>
    <w:rsid w:val="00F1123A"/>
    <w:rsid w:val="00F1696F"/>
    <w:rsid w:val="00F211A9"/>
    <w:rsid w:val="00F2412E"/>
    <w:rsid w:val="00F35871"/>
    <w:rsid w:val="00F36C0C"/>
    <w:rsid w:val="00F4261E"/>
    <w:rsid w:val="00F43DD5"/>
    <w:rsid w:val="00F50AD2"/>
    <w:rsid w:val="00F65D24"/>
    <w:rsid w:val="00F730E8"/>
    <w:rsid w:val="00F77112"/>
    <w:rsid w:val="00F92780"/>
    <w:rsid w:val="00FA08E1"/>
    <w:rsid w:val="00FA4B1C"/>
    <w:rsid w:val="00FA7A2B"/>
    <w:rsid w:val="00FB0F2F"/>
    <w:rsid w:val="00FB64A4"/>
    <w:rsid w:val="00FC574D"/>
    <w:rsid w:val="00FC6230"/>
    <w:rsid w:val="00FD2CDC"/>
    <w:rsid w:val="00FF4443"/>
    <w:rsid w:val="00FF4F65"/>
    <w:rsid w:val="00FF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E403F"/>
  <w15:docId w15:val="{760A8F87-B85C-48B9-A016-017EDFEC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8D"/>
  </w:style>
  <w:style w:type="paragraph" w:styleId="1">
    <w:name w:val="heading 1"/>
    <w:basedOn w:val="a"/>
    <w:next w:val="a"/>
    <w:link w:val="10"/>
    <w:uiPriority w:val="99"/>
    <w:qFormat/>
    <w:rsid w:val="00331B9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31B9C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1B9C"/>
    <w:pPr>
      <w:keepNext/>
      <w:jc w:val="center"/>
      <w:outlineLvl w:val="2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66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6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B1660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15DC8"/>
    <w:pPr>
      <w:jc w:val="both"/>
    </w:pPr>
    <w:rPr>
      <w:rFonts w:ascii="Tahoma" w:hAnsi="Tahoma" w:cs="Tahoma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15DC8"/>
    <w:rPr>
      <w:rFonts w:ascii="Tahoma" w:hAnsi="Tahoma" w:cs="Tahoma"/>
      <w:sz w:val="22"/>
      <w:szCs w:val="22"/>
    </w:rPr>
  </w:style>
  <w:style w:type="paragraph" w:styleId="31">
    <w:name w:val="Body Text 3"/>
    <w:basedOn w:val="a"/>
    <w:link w:val="32"/>
    <w:uiPriority w:val="99"/>
    <w:semiHidden/>
    <w:rsid w:val="00E15DC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5DC8"/>
    <w:rPr>
      <w:sz w:val="24"/>
      <w:szCs w:val="24"/>
    </w:rPr>
  </w:style>
  <w:style w:type="paragraph" w:styleId="a5">
    <w:name w:val="No Spacing"/>
    <w:uiPriority w:val="99"/>
    <w:qFormat/>
    <w:rsid w:val="00E26F93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7B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7631"/>
    <w:pPr>
      <w:ind w:left="720"/>
      <w:contextualSpacing/>
    </w:pPr>
  </w:style>
  <w:style w:type="character" w:customStyle="1" w:styleId="a9">
    <w:name w:val="Основной текст_"/>
    <w:link w:val="11"/>
    <w:rsid w:val="00CF09D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CF09D8"/>
    <w:pPr>
      <w:widowControl w:val="0"/>
      <w:shd w:val="clear" w:color="auto" w:fill="FFFFFF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B8477-592B-4D7B-BABB-8C99C0E1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Зиминова Анна Юрьевна</cp:lastModifiedBy>
  <cp:revision>3</cp:revision>
  <cp:lastPrinted>2023-06-27T06:26:00Z</cp:lastPrinted>
  <dcterms:created xsi:type="dcterms:W3CDTF">2023-07-05T08:13:00Z</dcterms:created>
  <dcterms:modified xsi:type="dcterms:W3CDTF">2023-07-26T09:36:00Z</dcterms:modified>
</cp:coreProperties>
</file>